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7C38F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7C38F5">
              <w:rPr>
                <w:rFonts w:ascii="Arial" w:hAnsi="Arial" w:cs="Arial"/>
                <w:color w:val="002060"/>
                <w:sz w:val="40"/>
                <w:szCs w:val="40"/>
              </w:rPr>
              <w:t>14</w:t>
            </w:r>
            <w:r w:rsidRPr="00937FDE">
              <w:rPr>
                <w:rFonts w:ascii="Arial" w:hAnsi="Arial" w:cs="Arial"/>
                <w:color w:val="002060"/>
                <w:sz w:val="40"/>
                <w:szCs w:val="40"/>
              </w:rPr>
              <w:t xml:space="preserve"> del </w:t>
            </w:r>
            <w:r w:rsidR="007C38F5">
              <w:rPr>
                <w:rFonts w:ascii="Arial" w:hAnsi="Arial" w:cs="Arial"/>
                <w:color w:val="002060"/>
                <w:sz w:val="40"/>
                <w:szCs w:val="40"/>
              </w:rPr>
              <w:t>11</w:t>
            </w:r>
            <w:r w:rsidR="00073CAC">
              <w:rPr>
                <w:rFonts w:ascii="Arial" w:hAnsi="Arial" w:cs="Arial"/>
                <w:color w:val="002060"/>
                <w:sz w:val="40"/>
                <w:szCs w:val="40"/>
              </w:rPr>
              <w:t>/</w:t>
            </w:r>
            <w:r w:rsidR="001A7603">
              <w:rPr>
                <w:rFonts w:ascii="Arial" w:hAnsi="Arial" w:cs="Arial"/>
                <w:color w:val="002060"/>
                <w:sz w:val="40"/>
                <w:szCs w:val="40"/>
              </w:rPr>
              <w:t>0</w:t>
            </w:r>
            <w:r w:rsidR="00455BB9">
              <w:rPr>
                <w:rFonts w:ascii="Arial" w:hAnsi="Arial" w:cs="Arial"/>
                <w:color w:val="002060"/>
                <w:sz w:val="40"/>
                <w:szCs w:val="40"/>
              </w:rPr>
              <w:t>9</w:t>
            </w:r>
            <w:r w:rsidR="00AE05CF">
              <w:rPr>
                <w:rFonts w:ascii="Arial" w:hAnsi="Arial" w:cs="Arial"/>
                <w:color w:val="002060"/>
                <w:sz w:val="40"/>
                <w:szCs w:val="40"/>
              </w:rPr>
              <w:t>/</w:t>
            </w:r>
            <w:r w:rsidR="000D7244">
              <w:rPr>
                <w:rFonts w:ascii="Arial" w:hAnsi="Arial" w:cs="Arial"/>
                <w:color w:val="002060"/>
                <w:sz w:val="40"/>
                <w:szCs w:val="40"/>
              </w:rPr>
              <w:t>2020</w:t>
            </w:r>
          </w:p>
        </w:tc>
      </w:tr>
    </w:tbl>
    <w:p w:rsidR="00265C56" w:rsidRDefault="00265C56" w:rsidP="00824900">
      <w:pPr>
        <w:spacing w:after="120"/>
      </w:pPr>
    </w:p>
    <w:p w:rsidR="008D7A9F" w:rsidRDefault="008D7A9F"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946301">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4741E7">
          <w:rPr>
            <w:noProof/>
            <w:webHidden/>
            <w:color w:val="002060"/>
          </w:rPr>
          <w:t>1</w:t>
        </w:r>
        <w:r w:rsidRPr="00197CC4">
          <w:rPr>
            <w:noProof/>
            <w:webHidden/>
            <w:color w:val="002060"/>
          </w:rPr>
          <w:fldChar w:fldCharType="end"/>
        </w:r>
      </w:hyperlink>
    </w:p>
    <w:p w:rsidR="003D3A18" w:rsidRPr="00197CC4" w:rsidRDefault="00946301">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4741E7">
          <w:rPr>
            <w:noProof/>
            <w:webHidden/>
            <w:color w:val="002060"/>
          </w:rPr>
          <w:t>1</w:t>
        </w:r>
        <w:r w:rsidRPr="00197CC4">
          <w:rPr>
            <w:noProof/>
            <w:webHidden/>
            <w:color w:val="002060"/>
          </w:rPr>
          <w:fldChar w:fldCharType="end"/>
        </w:r>
      </w:hyperlink>
    </w:p>
    <w:p w:rsidR="003D3A18" w:rsidRPr="00197CC4" w:rsidRDefault="00946301">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4741E7">
          <w:rPr>
            <w:noProof/>
            <w:webHidden/>
            <w:color w:val="002060"/>
          </w:rPr>
          <w:t>1</w:t>
        </w:r>
        <w:r w:rsidRPr="00197CC4">
          <w:rPr>
            <w:noProof/>
            <w:webHidden/>
            <w:color w:val="002060"/>
          </w:rPr>
          <w:fldChar w:fldCharType="end"/>
        </w:r>
      </w:hyperlink>
    </w:p>
    <w:p w:rsidR="003D3A18" w:rsidRPr="00197CC4" w:rsidRDefault="00946301">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4741E7">
          <w:rPr>
            <w:noProof/>
            <w:webHidden/>
            <w:color w:val="002060"/>
          </w:rPr>
          <w:t>1</w:t>
        </w:r>
        <w:r w:rsidRPr="00197CC4">
          <w:rPr>
            <w:noProof/>
            <w:webHidden/>
            <w:color w:val="002060"/>
          </w:rPr>
          <w:fldChar w:fldCharType="end"/>
        </w:r>
      </w:hyperlink>
    </w:p>
    <w:p w:rsidR="003D3A18" w:rsidRPr="00197CC4" w:rsidRDefault="00946301">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4741E7">
          <w:rPr>
            <w:noProof/>
            <w:webHidden/>
            <w:color w:val="002060"/>
          </w:rPr>
          <w:t>3</w:t>
        </w:r>
        <w:r w:rsidRPr="00197CC4">
          <w:rPr>
            <w:noProof/>
            <w:webHidden/>
            <w:color w:val="002060"/>
          </w:rPr>
          <w:fldChar w:fldCharType="end"/>
        </w:r>
      </w:hyperlink>
    </w:p>
    <w:p w:rsidR="003D3A18" w:rsidRDefault="00946301">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4741E7">
          <w:rPr>
            <w:noProof/>
            <w:webHidden/>
            <w:color w:val="002060"/>
          </w:rPr>
          <w:t>3</w:t>
        </w:r>
        <w:r w:rsidRPr="00197CC4">
          <w:rPr>
            <w:noProof/>
            <w:webHidden/>
            <w:color w:val="002060"/>
          </w:rPr>
          <w:fldChar w:fldCharType="end"/>
        </w:r>
      </w:hyperlink>
    </w:p>
    <w:p w:rsidR="003C74F8" w:rsidRDefault="00946301"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4741E7">
          <w:rPr>
            <w:noProof/>
            <w:webHidden/>
            <w:color w:val="002060"/>
          </w:rPr>
          <w:t>3</w:t>
        </w:r>
        <w:r w:rsidRPr="00197CC4">
          <w:rPr>
            <w:noProof/>
            <w:webHidden/>
            <w:color w:val="002060"/>
          </w:rPr>
          <w:fldChar w:fldCharType="end"/>
        </w:r>
      </w:hyperlink>
    </w:p>
    <w:p w:rsidR="003C74F8" w:rsidRDefault="00946301"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4741E7">
          <w:rPr>
            <w:noProof/>
            <w:webHidden/>
            <w:color w:val="002060"/>
          </w:rPr>
          <w:t>3</w:t>
        </w:r>
        <w:r w:rsidRPr="00197CC4">
          <w:rPr>
            <w:noProof/>
            <w:webHidden/>
            <w:color w:val="002060"/>
          </w:rPr>
          <w:fldChar w:fldCharType="end"/>
        </w:r>
      </w:hyperlink>
    </w:p>
    <w:p w:rsidR="003D3A18" w:rsidRPr="00197CC4" w:rsidRDefault="00946301">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4741E7">
          <w:rPr>
            <w:noProof/>
            <w:webHidden/>
            <w:color w:val="002060"/>
          </w:rPr>
          <w:t>5</w:t>
        </w:r>
        <w:r w:rsidRPr="00197CC4">
          <w:rPr>
            <w:noProof/>
            <w:webHidden/>
            <w:color w:val="002060"/>
          </w:rPr>
          <w:fldChar w:fldCharType="end"/>
        </w:r>
      </w:hyperlink>
    </w:p>
    <w:p w:rsidR="001A5F77" w:rsidRDefault="00946301"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FE0B9C" w:rsidRDefault="00FE0B9C" w:rsidP="00BE146B">
      <w:pPr>
        <w:pStyle w:val="Nessunaspaziatura"/>
      </w:pPr>
    </w:p>
    <w:p w:rsidR="001F354C" w:rsidRDefault="001F354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796DD2" w:rsidRDefault="00796DD2">
      <w:pPr>
        <w:jc w:val="left"/>
        <w:rPr>
          <w:rFonts w:ascii="Arial" w:hAnsi="Arial"/>
          <w:b/>
          <w:noProof/>
          <w:color w:val="002060"/>
          <w:sz w:val="18"/>
          <w:szCs w:val="18"/>
          <w:lang w:eastAsia="en-US"/>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702451" w:rsidRDefault="00702451" w:rsidP="009E3C0C">
      <w:pPr>
        <w:pStyle w:val="LndNormale1"/>
        <w:rPr>
          <w:b/>
          <w:color w:val="002060"/>
          <w:sz w:val="28"/>
          <w:szCs w:val="28"/>
          <w:u w:val="single"/>
        </w:rPr>
      </w:pPr>
    </w:p>
    <w:p w:rsidR="009E3C0C" w:rsidRPr="00887FE6" w:rsidRDefault="009E3C0C" w:rsidP="009E3C0C">
      <w:pPr>
        <w:pStyle w:val="LndNormale1"/>
        <w:rPr>
          <w:b/>
          <w:color w:val="002060"/>
          <w:sz w:val="28"/>
          <w:szCs w:val="28"/>
          <w:u w:val="single"/>
        </w:rPr>
      </w:pPr>
      <w:r w:rsidRPr="00887FE6">
        <w:rPr>
          <w:b/>
          <w:color w:val="002060"/>
          <w:sz w:val="28"/>
          <w:szCs w:val="28"/>
          <w:u w:val="single"/>
        </w:rPr>
        <w:lastRenderedPageBreak/>
        <w:t>INCONTRO A.I.A. – SOCIETÀ SPORTIVE CALCIO A CINQUE</w:t>
      </w:r>
    </w:p>
    <w:p w:rsidR="009E3C0C" w:rsidRPr="00887FE6" w:rsidRDefault="009E3C0C" w:rsidP="009E3C0C">
      <w:pPr>
        <w:pStyle w:val="LndNormale1"/>
        <w:rPr>
          <w:color w:val="002060"/>
        </w:rPr>
      </w:pPr>
    </w:p>
    <w:p w:rsidR="009E3C0C" w:rsidRDefault="009E3C0C" w:rsidP="009E3C0C">
      <w:pPr>
        <w:widowControl w:val="0"/>
        <w:suppressAutoHyphens/>
        <w:rPr>
          <w:rFonts w:ascii="Arial" w:eastAsia="Lucida Sans Unicode" w:hAnsi="Arial" w:cs="Arial"/>
          <w:color w:val="002060"/>
          <w:kern w:val="22"/>
          <w:sz w:val="22"/>
          <w:szCs w:val="22"/>
        </w:rPr>
      </w:pPr>
      <w:r w:rsidRPr="00887FE6">
        <w:rPr>
          <w:rFonts w:ascii="Arial" w:eastAsia="Lucida Sans Unicode" w:hAnsi="Arial" w:cs="Arial"/>
          <w:b/>
          <w:color w:val="002060"/>
          <w:kern w:val="22"/>
          <w:sz w:val="22"/>
          <w:szCs w:val="22"/>
        </w:rPr>
        <w:t xml:space="preserve">VENERDI’ 25 SETTEMBRE 2020 </w:t>
      </w:r>
      <w:r w:rsidRPr="00887FE6">
        <w:rPr>
          <w:rFonts w:ascii="Arial" w:eastAsia="Lucida Sans Unicode" w:hAnsi="Arial" w:cs="Arial"/>
          <w:color w:val="002060"/>
          <w:kern w:val="22"/>
          <w:sz w:val="22"/>
          <w:szCs w:val="22"/>
        </w:rPr>
        <w:t xml:space="preserve">alle </w:t>
      </w:r>
      <w:r w:rsidRPr="00887FE6">
        <w:rPr>
          <w:rFonts w:ascii="Arial" w:eastAsia="Lucida Sans Unicode" w:hAnsi="Arial" w:cs="Arial"/>
          <w:b/>
          <w:color w:val="002060"/>
          <w:kern w:val="22"/>
          <w:sz w:val="22"/>
          <w:szCs w:val="22"/>
        </w:rPr>
        <w:t>ore 18:30</w:t>
      </w:r>
      <w:r w:rsidRPr="00887FE6">
        <w:rPr>
          <w:rFonts w:ascii="Arial" w:eastAsia="Lucida Sans Unicode" w:hAnsi="Arial" w:cs="Arial"/>
          <w:color w:val="002060"/>
          <w:kern w:val="22"/>
          <w:sz w:val="22"/>
          <w:szCs w:val="22"/>
        </w:rPr>
        <w:t xml:space="preserve"> presso la </w:t>
      </w:r>
      <w:r w:rsidRPr="00887FE6">
        <w:rPr>
          <w:rFonts w:ascii="Arial" w:eastAsia="Lucida Sans Unicode" w:hAnsi="Arial" w:cs="Arial"/>
          <w:b/>
          <w:color w:val="002060"/>
          <w:kern w:val="22"/>
          <w:sz w:val="22"/>
          <w:szCs w:val="22"/>
        </w:rPr>
        <w:t>Sala Conferenze del Comitato Regionale Marche</w:t>
      </w:r>
      <w:r w:rsidRPr="00887FE6">
        <w:rPr>
          <w:rFonts w:ascii="Arial" w:eastAsia="Lucida Sans Unicode" w:hAnsi="Arial" w:cs="Arial"/>
          <w:color w:val="002060"/>
          <w:kern w:val="22"/>
          <w:sz w:val="22"/>
          <w:szCs w:val="22"/>
        </w:rPr>
        <w:t xml:space="preserve"> di </w:t>
      </w:r>
      <w:r w:rsidRPr="00887FE6">
        <w:rPr>
          <w:rFonts w:ascii="Arial" w:eastAsia="Lucida Sans Unicode" w:hAnsi="Arial" w:cs="Arial"/>
          <w:b/>
          <w:color w:val="002060"/>
          <w:kern w:val="22"/>
          <w:sz w:val="22"/>
          <w:szCs w:val="22"/>
        </w:rPr>
        <w:t>Ancona</w:t>
      </w:r>
      <w:r w:rsidRPr="00887FE6">
        <w:rPr>
          <w:rFonts w:ascii="Arial" w:eastAsia="Lucida Sans Unicode" w:hAnsi="Arial" w:cs="Arial"/>
          <w:color w:val="002060"/>
          <w:kern w:val="22"/>
          <w:sz w:val="22"/>
          <w:szCs w:val="22"/>
        </w:rPr>
        <w:t xml:space="preserve"> (Via Schiavoni, snc) si terrà la </w:t>
      </w:r>
      <w:r w:rsidRPr="00887FE6">
        <w:rPr>
          <w:rFonts w:ascii="Arial" w:eastAsia="Lucida Sans Unicode" w:hAnsi="Arial" w:cs="Arial"/>
          <w:color w:val="002060"/>
          <w:kern w:val="22"/>
          <w:sz w:val="22"/>
          <w:szCs w:val="22"/>
          <w:u w:val="single"/>
        </w:rPr>
        <w:t xml:space="preserve">Riunione di tutte le Società di Calcio a Cinque Marchigiane con il Responsabile del Calcio a Cinque del Comitato Regionale Arbitri ed il Settore Tecnico dell’A.I.A. </w:t>
      </w:r>
      <w:r w:rsidRPr="00887FE6">
        <w:rPr>
          <w:rFonts w:ascii="Arial" w:eastAsia="Lucida Sans Unicode" w:hAnsi="Arial" w:cs="Arial"/>
          <w:color w:val="002060"/>
          <w:kern w:val="22"/>
          <w:sz w:val="22"/>
          <w:szCs w:val="22"/>
        </w:rPr>
        <w:t xml:space="preserve">per illustrare le </w:t>
      </w:r>
      <w:r w:rsidRPr="00887FE6">
        <w:rPr>
          <w:rFonts w:ascii="Arial" w:eastAsia="Lucida Sans Unicode" w:hAnsi="Arial" w:cs="Arial"/>
          <w:b/>
          <w:bCs/>
          <w:color w:val="002060"/>
          <w:kern w:val="22"/>
          <w:sz w:val="22"/>
          <w:szCs w:val="22"/>
        </w:rPr>
        <w:t xml:space="preserve">novità regolamentari </w:t>
      </w:r>
      <w:r w:rsidRPr="00887FE6">
        <w:rPr>
          <w:rFonts w:ascii="Arial" w:eastAsia="Lucida Sans Unicode" w:hAnsi="Arial" w:cs="Arial"/>
          <w:color w:val="002060"/>
          <w:kern w:val="22"/>
          <w:sz w:val="22"/>
          <w:szCs w:val="22"/>
        </w:rPr>
        <w:t>in vigore dalla corrente stagione sportiva.</w:t>
      </w:r>
    </w:p>
    <w:p w:rsidR="00632B63" w:rsidRDefault="00632B63" w:rsidP="009E3C0C">
      <w:pPr>
        <w:widowControl w:val="0"/>
        <w:suppressAutoHyphens/>
        <w:rPr>
          <w:rFonts w:ascii="Arial" w:eastAsia="Lucida Sans Unicode" w:hAnsi="Arial" w:cs="Arial"/>
          <w:color w:val="002060"/>
          <w:kern w:val="22"/>
          <w:sz w:val="22"/>
          <w:szCs w:val="22"/>
        </w:rPr>
      </w:pPr>
    </w:p>
    <w:p w:rsidR="00BA0C25" w:rsidRPr="00BA0C25" w:rsidRDefault="00BA0C25" w:rsidP="00BA0C25">
      <w:pPr>
        <w:pStyle w:val="Nessunaspaziatura"/>
        <w:jc w:val="both"/>
        <w:rPr>
          <w:rFonts w:ascii="Arial" w:hAnsi="Arial" w:cs="Arial"/>
          <w:b/>
          <w:color w:val="002060"/>
          <w:sz w:val="28"/>
          <w:szCs w:val="28"/>
          <w:u w:val="single"/>
        </w:rPr>
      </w:pPr>
      <w:r w:rsidRPr="00BA0C25">
        <w:rPr>
          <w:rFonts w:ascii="Arial" w:hAnsi="Arial" w:cs="Arial"/>
          <w:b/>
          <w:color w:val="002060"/>
          <w:sz w:val="28"/>
          <w:szCs w:val="28"/>
          <w:u w:val="single"/>
        </w:rPr>
        <w:t>RIAPERTURA ISCRIZIONI AI CAMPIONATI E ALLE COPPE</w:t>
      </w:r>
      <w:r w:rsidR="00032A3D">
        <w:rPr>
          <w:rFonts w:ascii="Arial" w:hAnsi="Arial" w:cs="Arial"/>
          <w:b/>
          <w:color w:val="002060"/>
          <w:sz w:val="28"/>
          <w:szCs w:val="28"/>
          <w:u w:val="single"/>
        </w:rPr>
        <w:t xml:space="preserve"> </w:t>
      </w:r>
      <w:r w:rsidRPr="00BA0C25">
        <w:rPr>
          <w:rFonts w:ascii="Arial" w:hAnsi="Arial" w:cs="Arial"/>
          <w:b/>
          <w:color w:val="002060"/>
          <w:sz w:val="28"/>
          <w:szCs w:val="28"/>
          <w:u w:val="single"/>
        </w:rPr>
        <w:t>UNDER 21 E UNDER 19 S.S. 2020/2021</w:t>
      </w:r>
    </w:p>
    <w:p w:rsidR="00BA0C25" w:rsidRPr="00072362" w:rsidRDefault="00BA0C25" w:rsidP="00BA0C25">
      <w:pPr>
        <w:pStyle w:val="Nessunaspaziatura"/>
        <w:jc w:val="both"/>
        <w:rPr>
          <w:rFonts w:ascii="Arial" w:hAnsi="Arial" w:cs="Arial"/>
          <w:color w:val="002060"/>
        </w:rPr>
      </w:pPr>
    </w:p>
    <w:p w:rsidR="00BA0C25" w:rsidRPr="009B1270" w:rsidRDefault="00BA0C25" w:rsidP="00BA0C25">
      <w:pPr>
        <w:pStyle w:val="LndNormale1"/>
        <w:rPr>
          <w:color w:val="002060"/>
          <w:szCs w:val="22"/>
        </w:rPr>
      </w:pPr>
      <w:r w:rsidRPr="00E81DD1">
        <w:rPr>
          <w:color w:val="002060"/>
          <w:szCs w:val="22"/>
        </w:rPr>
        <w:t xml:space="preserve">Si comunica che sono stati riaperti i termini delle iscrizioni ai Campionati ed alle Coppe in epigrafe fino alle </w:t>
      </w:r>
      <w:r w:rsidRPr="00E81DD1">
        <w:rPr>
          <w:b/>
          <w:bCs/>
          <w:color w:val="002060"/>
          <w:szCs w:val="22"/>
          <w:u w:val="single"/>
        </w:rPr>
        <w:t>ore 19:00 di</w:t>
      </w:r>
      <w:r w:rsidR="00D43B0B">
        <w:rPr>
          <w:b/>
          <w:bCs/>
          <w:color w:val="002060"/>
          <w:szCs w:val="22"/>
          <w:u w:val="single"/>
        </w:rPr>
        <w:t xml:space="preserve"> </w:t>
      </w:r>
      <w:r w:rsidRPr="00E81DD1">
        <w:rPr>
          <w:b/>
          <w:color w:val="002060"/>
          <w:szCs w:val="22"/>
          <w:u w:val="single"/>
        </w:rPr>
        <w:t>martedì 15 settembre 2020</w:t>
      </w:r>
      <w:r w:rsidRPr="00E81DD1">
        <w:rPr>
          <w:color w:val="002060"/>
          <w:szCs w:val="22"/>
        </w:rPr>
        <w:t>.</w:t>
      </w:r>
    </w:p>
    <w:p w:rsidR="00BA0C25" w:rsidRDefault="00BA0C25" w:rsidP="00BA0C25">
      <w:pPr>
        <w:pStyle w:val="Nessunaspaziatura"/>
        <w:rPr>
          <w:rFonts w:ascii="Arial" w:hAnsi="Arial" w:cs="Arial"/>
          <w:color w:val="002060"/>
        </w:rPr>
      </w:pPr>
    </w:p>
    <w:p w:rsidR="00BA0C25" w:rsidRPr="00BA0C25" w:rsidRDefault="00BA0C25" w:rsidP="00BA0C25">
      <w:pPr>
        <w:pStyle w:val="Nessunaspaziatura"/>
        <w:jc w:val="both"/>
        <w:rPr>
          <w:rFonts w:ascii="Arial" w:hAnsi="Arial" w:cs="Arial"/>
          <w:b/>
          <w:color w:val="002060"/>
          <w:sz w:val="28"/>
          <w:szCs w:val="28"/>
          <w:u w:val="single"/>
        </w:rPr>
      </w:pPr>
      <w:r w:rsidRPr="00BA0C25">
        <w:rPr>
          <w:rFonts w:ascii="Arial" w:hAnsi="Arial" w:cs="Arial"/>
          <w:b/>
          <w:color w:val="002060"/>
          <w:sz w:val="28"/>
          <w:szCs w:val="28"/>
          <w:u w:val="single"/>
        </w:rPr>
        <w:t>PROROGA ISCRIZIONI AI CAMPIONATI E ALLE COPPE</w:t>
      </w:r>
      <w:r w:rsidR="00032A3D">
        <w:rPr>
          <w:rFonts w:ascii="Arial" w:hAnsi="Arial" w:cs="Arial"/>
          <w:b/>
          <w:color w:val="002060"/>
          <w:sz w:val="28"/>
          <w:szCs w:val="28"/>
          <w:u w:val="single"/>
        </w:rPr>
        <w:t xml:space="preserve"> </w:t>
      </w:r>
      <w:r w:rsidRPr="00BA0C25">
        <w:rPr>
          <w:rFonts w:ascii="Arial" w:hAnsi="Arial" w:cs="Arial"/>
          <w:b/>
          <w:color w:val="002060"/>
          <w:sz w:val="28"/>
          <w:szCs w:val="28"/>
          <w:u w:val="single"/>
        </w:rPr>
        <w:t>UNDER 17 E UNDER 15 S.S. 2020/2021</w:t>
      </w:r>
    </w:p>
    <w:p w:rsidR="00BA0C25" w:rsidRDefault="00BA0C25" w:rsidP="00BA0C25">
      <w:pPr>
        <w:pStyle w:val="Nessunaspaziatura"/>
        <w:rPr>
          <w:rFonts w:ascii="Arial" w:hAnsi="Arial" w:cs="Arial"/>
          <w:color w:val="002060"/>
        </w:rPr>
      </w:pPr>
    </w:p>
    <w:p w:rsidR="00BA0C25" w:rsidRDefault="00BA0C25" w:rsidP="00BA0C25">
      <w:pPr>
        <w:pStyle w:val="LndNormale1"/>
        <w:rPr>
          <w:color w:val="002060"/>
          <w:szCs w:val="22"/>
        </w:rPr>
      </w:pPr>
      <w:r w:rsidRPr="009B1270">
        <w:rPr>
          <w:color w:val="002060"/>
          <w:szCs w:val="22"/>
        </w:rPr>
        <w:t>Si comunica che la scadenza delle iscr</w:t>
      </w:r>
      <w:r>
        <w:rPr>
          <w:color w:val="002060"/>
          <w:szCs w:val="22"/>
        </w:rPr>
        <w:t>z</w:t>
      </w:r>
      <w:r w:rsidRPr="009B1270">
        <w:rPr>
          <w:color w:val="002060"/>
          <w:szCs w:val="22"/>
        </w:rPr>
        <w:t xml:space="preserve">ioni </w:t>
      </w:r>
      <w:r>
        <w:rPr>
          <w:color w:val="002060"/>
          <w:szCs w:val="22"/>
        </w:rPr>
        <w:t xml:space="preserve">ai </w:t>
      </w:r>
      <w:r w:rsidRPr="009B1270">
        <w:rPr>
          <w:color w:val="002060"/>
          <w:szCs w:val="22"/>
        </w:rPr>
        <w:t>Campionat</w:t>
      </w:r>
      <w:r>
        <w:rPr>
          <w:color w:val="002060"/>
          <w:szCs w:val="22"/>
        </w:rPr>
        <w:t>i e alle Coppe</w:t>
      </w:r>
      <w:r w:rsidR="002A1DE7">
        <w:rPr>
          <w:color w:val="002060"/>
          <w:szCs w:val="22"/>
        </w:rPr>
        <w:t xml:space="preserve"> </w:t>
      </w:r>
      <w:r>
        <w:rPr>
          <w:color w:val="002060"/>
          <w:szCs w:val="22"/>
        </w:rPr>
        <w:t>in epigrafe</w:t>
      </w:r>
      <w:r w:rsidRPr="009B1270">
        <w:rPr>
          <w:color w:val="002060"/>
          <w:szCs w:val="22"/>
        </w:rPr>
        <w:t xml:space="preserve"> è prorogata </w:t>
      </w:r>
      <w:r>
        <w:rPr>
          <w:color w:val="002060"/>
          <w:szCs w:val="22"/>
        </w:rPr>
        <w:t>fino alle</w:t>
      </w:r>
      <w:r w:rsidRPr="00E81DD1">
        <w:rPr>
          <w:b/>
          <w:bCs/>
          <w:color w:val="002060"/>
          <w:szCs w:val="22"/>
          <w:u w:val="single"/>
        </w:rPr>
        <w:t>ore 19:00 di</w:t>
      </w:r>
      <w:r w:rsidRPr="00E81DD1">
        <w:rPr>
          <w:b/>
          <w:color w:val="002060"/>
          <w:szCs w:val="22"/>
          <w:u w:val="single"/>
        </w:rPr>
        <w:t>martedì 15 settembre 2020</w:t>
      </w:r>
      <w:r w:rsidRPr="00E81DD1">
        <w:rPr>
          <w:color w:val="002060"/>
          <w:szCs w:val="22"/>
        </w:rPr>
        <w:t>.</w:t>
      </w:r>
    </w:p>
    <w:p w:rsidR="002A1DE7" w:rsidRDefault="002A1DE7" w:rsidP="00BA0C25">
      <w:pPr>
        <w:pStyle w:val="LndNormale1"/>
        <w:rPr>
          <w:color w:val="002060"/>
          <w:szCs w:val="22"/>
        </w:rPr>
      </w:pPr>
    </w:p>
    <w:p w:rsidR="002A1DE7" w:rsidRDefault="002A1DE7" w:rsidP="00BA0C25">
      <w:pPr>
        <w:pStyle w:val="LndNormale1"/>
        <w:rPr>
          <w:color w:val="002060"/>
          <w:szCs w:val="22"/>
        </w:rPr>
      </w:pPr>
    </w:p>
    <w:p w:rsidR="00702451" w:rsidRPr="0081267B" w:rsidRDefault="00702451" w:rsidP="00702451">
      <w:pPr>
        <w:pStyle w:val="TITOLOCAMPIONATO"/>
        <w:shd w:val="clear" w:color="auto" w:fill="A6A6A6" w:themeFill="background1" w:themeFillShade="A6"/>
        <w:spacing w:before="0" w:beforeAutospacing="0" w:after="0" w:afterAutospacing="0"/>
        <w:outlineLvl w:val="0"/>
        <w:rPr>
          <w:color w:val="002060"/>
        </w:rPr>
      </w:pPr>
      <w:r>
        <w:rPr>
          <w:color w:val="002060"/>
        </w:rPr>
        <w:t>SETTORE GIOVANILE E SCOLASTICO</w:t>
      </w:r>
    </w:p>
    <w:p w:rsidR="00702451" w:rsidRDefault="00702451" w:rsidP="002A1DE7">
      <w:pPr>
        <w:rPr>
          <w:rFonts w:ascii="Arial" w:hAnsi="Arial" w:cs="Arial"/>
          <w:b/>
          <w:color w:val="002060"/>
          <w:sz w:val="28"/>
          <w:szCs w:val="24"/>
          <w:u w:val="single"/>
        </w:rPr>
      </w:pPr>
    </w:p>
    <w:p w:rsidR="00C27C5C" w:rsidRPr="00702451" w:rsidRDefault="00C27C5C" w:rsidP="00C27C5C">
      <w:pPr>
        <w:rPr>
          <w:rFonts w:ascii="Arial" w:hAnsi="Arial" w:cs="Arial"/>
          <w:b/>
          <w:color w:val="002060"/>
          <w:sz w:val="28"/>
          <w:szCs w:val="24"/>
          <w:u w:val="single"/>
        </w:rPr>
      </w:pPr>
      <w:r w:rsidRPr="00702451">
        <w:rPr>
          <w:rFonts w:ascii="Arial" w:hAnsi="Arial" w:cs="Arial"/>
          <w:b/>
          <w:color w:val="002060"/>
          <w:sz w:val="28"/>
          <w:szCs w:val="24"/>
          <w:u w:val="single"/>
        </w:rPr>
        <w:t>PROCEDURE PER OTTENERE IL RICONOSCIMENTO “SCUOLA CALCIO” E “ SCUOLA CALCIO ELITE”</w:t>
      </w: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t xml:space="preserve">Per permettere la necessaria valutazione delle “SCUOLE CALCIO” e delle “SCUOLE CALCIO ELITE”, si indicano di seguito le scadenze perentorie e le fasi di controllo per potere ufficializzare il riconoscimento sin dall’inizio della stagione sportiva così come disposto dal </w:t>
      </w:r>
      <w:r w:rsidRPr="00702451">
        <w:rPr>
          <w:rFonts w:ascii="Arial" w:hAnsi="Arial" w:cs="Arial"/>
          <w:b/>
          <w:color w:val="002060"/>
          <w:sz w:val="22"/>
          <w:szCs w:val="22"/>
        </w:rPr>
        <w:t>COMUNICATO UFFICIALE SGS N° 5 del 31/07/2020.</w:t>
      </w: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Ciascuna società richiedente il riconoscimento come “SCUOLE CALCIO” o SCUOLA CALCIO ELITE”,entro le date di seguito indicate (riferite ovviamente alla corrente stagione sportiva), è tenuta a presentare al Coordinatore Federale Regionale SGS la documentazione necessaria.</w:t>
      </w:r>
    </w:p>
    <w:p w:rsidR="00C27C5C" w:rsidRPr="00702451" w:rsidRDefault="00C27C5C" w:rsidP="00C27C5C">
      <w:pPr>
        <w:rPr>
          <w:rFonts w:ascii="Arial" w:hAnsi="Arial" w:cs="Arial"/>
          <w:b/>
          <w:color w:val="002060"/>
          <w:sz w:val="22"/>
          <w:szCs w:val="22"/>
          <w:u w:val="single"/>
        </w:rPr>
      </w:pPr>
    </w:p>
    <w:p w:rsidR="00C27C5C" w:rsidRPr="00702451" w:rsidRDefault="00C27C5C" w:rsidP="00C27C5C">
      <w:pPr>
        <w:rPr>
          <w:rFonts w:ascii="Arial" w:hAnsi="Arial" w:cs="Arial"/>
          <w:b/>
          <w:color w:val="002060"/>
          <w:sz w:val="22"/>
          <w:szCs w:val="22"/>
          <w:u w:val="single"/>
        </w:rPr>
      </w:pPr>
      <w:r w:rsidRPr="00702451">
        <w:rPr>
          <w:rFonts w:ascii="Arial" w:hAnsi="Arial" w:cs="Arial"/>
          <w:b/>
          <w:color w:val="002060"/>
          <w:sz w:val="22"/>
          <w:szCs w:val="22"/>
          <w:u w:val="single"/>
        </w:rPr>
        <w:t>Entro e non oltre il 30 Settembre, trasmissione della seguente documentazione:</w:t>
      </w:r>
    </w:p>
    <w:p w:rsidR="00C27C5C" w:rsidRPr="00702451" w:rsidRDefault="00702451" w:rsidP="00C27C5C">
      <w:pPr>
        <w:pStyle w:val="Paragrafoelenco"/>
        <w:numPr>
          <w:ilvl w:val="0"/>
          <w:numId w:val="14"/>
        </w:numPr>
        <w:rPr>
          <w:rFonts w:ascii="Arial" w:hAnsi="Arial" w:cs="Arial"/>
          <w:color w:val="002060"/>
          <w:sz w:val="22"/>
          <w:szCs w:val="22"/>
        </w:rPr>
      </w:pPr>
      <w:r>
        <w:rPr>
          <w:rFonts w:ascii="Arial" w:hAnsi="Arial" w:cs="Arial"/>
          <w:color w:val="002060"/>
          <w:sz w:val="22"/>
          <w:szCs w:val="22"/>
        </w:rPr>
        <w:t xml:space="preserve">Allegato </w:t>
      </w:r>
      <w:r w:rsidR="00C27C5C" w:rsidRPr="00702451">
        <w:rPr>
          <w:rFonts w:ascii="Arial" w:hAnsi="Arial" w:cs="Arial"/>
          <w:color w:val="002060"/>
          <w:sz w:val="22"/>
          <w:szCs w:val="22"/>
        </w:rPr>
        <w:t>2</w:t>
      </w:r>
      <w:r>
        <w:rPr>
          <w:rFonts w:ascii="Arial" w:hAnsi="Arial" w:cs="Arial"/>
          <w:color w:val="002060"/>
          <w:sz w:val="22"/>
          <w:szCs w:val="22"/>
        </w:rPr>
        <w:t xml:space="preserve"> </w:t>
      </w:r>
      <w:r w:rsidR="00C27C5C" w:rsidRPr="00702451">
        <w:rPr>
          <w:rFonts w:ascii="Arial" w:hAnsi="Arial" w:cs="Arial"/>
          <w:color w:val="002060"/>
          <w:sz w:val="22"/>
          <w:szCs w:val="22"/>
        </w:rPr>
        <w:t>modello</w:t>
      </w:r>
      <w:r>
        <w:rPr>
          <w:rFonts w:ascii="Arial" w:hAnsi="Arial" w:cs="Arial"/>
          <w:color w:val="002060"/>
          <w:sz w:val="22"/>
          <w:szCs w:val="22"/>
        </w:rPr>
        <w:t xml:space="preserve"> </w:t>
      </w:r>
      <w:r w:rsidR="00C27C5C" w:rsidRPr="00702451">
        <w:rPr>
          <w:rFonts w:ascii="Arial" w:hAnsi="Arial" w:cs="Arial"/>
          <w:color w:val="002060"/>
          <w:sz w:val="22"/>
          <w:szCs w:val="22"/>
        </w:rPr>
        <w:t>per</w:t>
      </w:r>
      <w:r>
        <w:rPr>
          <w:rFonts w:ascii="Arial" w:hAnsi="Arial" w:cs="Arial"/>
          <w:color w:val="002060"/>
          <w:sz w:val="22"/>
          <w:szCs w:val="22"/>
        </w:rPr>
        <w:t xml:space="preserve"> </w:t>
      </w:r>
      <w:r w:rsidR="00C27C5C" w:rsidRPr="00702451">
        <w:rPr>
          <w:rFonts w:ascii="Arial" w:hAnsi="Arial" w:cs="Arial"/>
          <w:color w:val="002060"/>
          <w:sz w:val="22"/>
          <w:szCs w:val="22"/>
        </w:rPr>
        <w:t>presentazione</w:t>
      </w:r>
      <w:r>
        <w:rPr>
          <w:rFonts w:ascii="Arial" w:hAnsi="Arial" w:cs="Arial"/>
          <w:color w:val="002060"/>
          <w:sz w:val="22"/>
          <w:szCs w:val="22"/>
        </w:rPr>
        <w:t xml:space="preserve"> </w:t>
      </w:r>
      <w:r w:rsidR="00C27C5C" w:rsidRPr="00702451">
        <w:rPr>
          <w:rFonts w:ascii="Arial" w:hAnsi="Arial" w:cs="Arial"/>
          <w:color w:val="002060"/>
          <w:sz w:val="22"/>
          <w:szCs w:val="22"/>
        </w:rPr>
        <w:t>società</w:t>
      </w:r>
      <w:r>
        <w:rPr>
          <w:rFonts w:ascii="Arial" w:hAnsi="Arial" w:cs="Arial"/>
          <w:color w:val="002060"/>
          <w:sz w:val="22"/>
          <w:szCs w:val="22"/>
        </w:rPr>
        <w:t xml:space="preserve"> </w:t>
      </w:r>
      <w:r w:rsidR="00C27C5C"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 xml:space="preserve">Dichiarazione di Impegno </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modulo incontri di Informazione</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allegato</w:t>
      </w:r>
      <w:r w:rsidR="00702451">
        <w:rPr>
          <w:rFonts w:ascii="Arial" w:hAnsi="Arial" w:cs="Arial"/>
          <w:color w:val="002060"/>
          <w:sz w:val="22"/>
          <w:szCs w:val="22"/>
        </w:rPr>
        <w:t xml:space="preserve"> </w:t>
      </w:r>
      <w:r w:rsidRPr="00702451">
        <w:rPr>
          <w:rFonts w:ascii="Arial" w:hAnsi="Arial" w:cs="Arial"/>
          <w:color w:val="002060"/>
          <w:sz w:val="22"/>
          <w:szCs w:val="22"/>
        </w:rPr>
        <w:t>3</w:t>
      </w:r>
      <w:r w:rsidR="00702451">
        <w:rPr>
          <w:rFonts w:ascii="Arial" w:hAnsi="Arial" w:cs="Arial"/>
          <w:color w:val="002060"/>
          <w:sz w:val="22"/>
          <w:szCs w:val="22"/>
        </w:rPr>
        <w:t xml:space="preserve"> </w:t>
      </w:r>
      <w:r w:rsidRPr="00702451">
        <w:rPr>
          <w:rFonts w:ascii="Arial" w:hAnsi="Arial" w:cs="Arial"/>
          <w:color w:val="002060"/>
          <w:sz w:val="22"/>
          <w:szCs w:val="22"/>
        </w:rPr>
        <w:t>modulo</w:t>
      </w:r>
      <w:r w:rsidR="00702451">
        <w:rPr>
          <w:rFonts w:ascii="Arial" w:hAnsi="Arial" w:cs="Arial"/>
          <w:color w:val="002060"/>
          <w:sz w:val="22"/>
          <w:szCs w:val="22"/>
        </w:rPr>
        <w:t xml:space="preserve"> </w:t>
      </w:r>
      <w:r w:rsidRPr="00702451">
        <w:rPr>
          <w:rFonts w:ascii="Arial" w:hAnsi="Arial" w:cs="Arial"/>
          <w:color w:val="002060"/>
          <w:sz w:val="22"/>
          <w:szCs w:val="22"/>
        </w:rPr>
        <w:t>richiesta riconoscimento</w:t>
      </w:r>
      <w:r w:rsidR="00702451">
        <w:rPr>
          <w:rFonts w:ascii="Arial" w:hAnsi="Arial" w:cs="Arial"/>
          <w:color w:val="002060"/>
          <w:sz w:val="22"/>
          <w:szCs w:val="22"/>
        </w:rPr>
        <w:t xml:space="preserve"> </w:t>
      </w:r>
      <w:r w:rsidRPr="00702451">
        <w:rPr>
          <w:rFonts w:ascii="Arial" w:hAnsi="Arial" w:cs="Arial"/>
          <w:color w:val="002060"/>
          <w:sz w:val="22"/>
          <w:szCs w:val="22"/>
        </w:rPr>
        <w:t>scuola</w:t>
      </w:r>
      <w:r w:rsidR="00702451">
        <w:rPr>
          <w:rFonts w:ascii="Arial" w:hAnsi="Arial" w:cs="Arial"/>
          <w:color w:val="002060"/>
          <w:sz w:val="22"/>
          <w:szCs w:val="22"/>
        </w:rPr>
        <w:t xml:space="preserve"> </w:t>
      </w:r>
      <w:r w:rsidRPr="00702451">
        <w:rPr>
          <w:rFonts w:ascii="Arial" w:hAnsi="Arial" w:cs="Arial"/>
          <w:color w:val="002060"/>
          <w:sz w:val="22"/>
          <w:szCs w:val="22"/>
        </w:rPr>
        <w:t>calcio</w:t>
      </w:r>
      <w:r w:rsidR="00702451">
        <w:rPr>
          <w:rFonts w:ascii="Arial" w:hAnsi="Arial" w:cs="Arial"/>
          <w:color w:val="002060"/>
          <w:sz w:val="22"/>
          <w:szCs w:val="22"/>
        </w:rPr>
        <w:t xml:space="preserve"> </w:t>
      </w:r>
      <w:r w:rsidRPr="00702451">
        <w:rPr>
          <w:rFonts w:ascii="Arial" w:hAnsi="Arial" w:cs="Arial"/>
          <w:color w:val="002060"/>
          <w:sz w:val="22"/>
          <w:szCs w:val="22"/>
        </w:rPr>
        <w:t>elite</w:t>
      </w:r>
      <w:r w:rsidR="00702451">
        <w:rPr>
          <w:rFonts w:ascii="Arial" w:hAnsi="Arial" w:cs="Arial"/>
          <w:color w:val="002060"/>
          <w:sz w:val="22"/>
          <w:szCs w:val="22"/>
        </w:rPr>
        <w:t xml:space="preserve"> </w:t>
      </w:r>
      <w:r w:rsidRPr="00702451">
        <w:rPr>
          <w:rFonts w:ascii="Arial" w:hAnsi="Arial" w:cs="Arial"/>
          <w:color w:val="002060"/>
          <w:sz w:val="22"/>
          <w:szCs w:val="22"/>
        </w:rPr>
        <w:t>2020-2021</w:t>
      </w:r>
    </w:p>
    <w:p w:rsidR="00C27C5C" w:rsidRPr="00702451" w:rsidRDefault="00C27C5C" w:rsidP="00C27C5C">
      <w:pPr>
        <w:pStyle w:val="Paragrafoelenco"/>
        <w:numPr>
          <w:ilvl w:val="0"/>
          <w:numId w:val="14"/>
        </w:numPr>
        <w:rPr>
          <w:rFonts w:ascii="Arial" w:hAnsi="Arial" w:cs="Arial"/>
          <w:color w:val="002060"/>
          <w:sz w:val="22"/>
          <w:szCs w:val="22"/>
        </w:rPr>
      </w:pPr>
      <w:r w:rsidRPr="00702451">
        <w:rPr>
          <w:rFonts w:ascii="Arial" w:hAnsi="Arial" w:cs="Arial"/>
          <w:color w:val="002060"/>
          <w:sz w:val="22"/>
          <w:szCs w:val="22"/>
        </w:rPr>
        <w:t>m</w:t>
      </w:r>
      <w:r w:rsidR="00702451">
        <w:rPr>
          <w:rFonts w:ascii="Arial" w:hAnsi="Arial" w:cs="Arial"/>
          <w:color w:val="002060"/>
          <w:sz w:val="22"/>
          <w:szCs w:val="22"/>
        </w:rPr>
        <w:t xml:space="preserve">odello-richiesta riconoscimento scuola </w:t>
      </w:r>
      <w:r w:rsidRPr="00702451">
        <w:rPr>
          <w:rFonts w:ascii="Arial" w:hAnsi="Arial" w:cs="Arial"/>
          <w:color w:val="002060"/>
          <w:sz w:val="22"/>
          <w:szCs w:val="22"/>
        </w:rPr>
        <w:t>calcio 2020-2021</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color w:val="002060"/>
          <w:sz w:val="22"/>
          <w:szCs w:val="22"/>
        </w:rPr>
      </w:pPr>
      <w:r w:rsidRPr="00702451">
        <w:rPr>
          <w:rFonts w:ascii="Arial" w:hAnsi="Arial" w:cs="Arial"/>
          <w:color w:val="002060"/>
          <w:sz w:val="22"/>
          <w:szCs w:val="22"/>
        </w:rPr>
        <w:t xml:space="preserve">La documentazione cui sopra dovrà essere inviata al Coordinamento Federale Regionale Marche FIGC/SGS </w:t>
      </w:r>
      <w:hyperlink r:id="rId9" w:history="1">
        <w:r w:rsidRPr="00702451">
          <w:rPr>
            <w:rStyle w:val="Collegamentoipertestuale"/>
            <w:rFonts w:ascii="Arial" w:hAnsi="Arial" w:cs="Arial"/>
            <w:b/>
            <w:color w:val="002060"/>
            <w:sz w:val="22"/>
            <w:szCs w:val="22"/>
          </w:rPr>
          <w:t>base.marchesgs@figc.it</w:t>
        </w:r>
      </w:hyperlink>
      <w:r w:rsidRPr="00702451">
        <w:rPr>
          <w:rStyle w:val="Collegamentoipertestuale"/>
          <w:rFonts w:ascii="Arial" w:hAnsi="Arial" w:cs="Arial"/>
          <w:b/>
          <w:color w:val="002060"/>
          <w:sz w:val="22"/>
          <w:szCs w:val="22"/>
        </w:rPr>
        <w:t xml:space="preserve"> – </w:t>
      </w:r>
      <w:hyperlink r:id="rId10" w:history="1">
        <w:r w:rsidRPr="00702451">
          <w:rPr>
            <w:rStyle w:val="Collegamentoipertestuale"/>
            <w:rFonts w:ascii="Arial" w:hAnsi="Arial" w:cs="Arial"/>
            <w:b/>
            <w:color w:val="002060"/>
            <w:sz w:val="22"/>
            <w:szCs w:val="22"/>
          </w:rPr>
          <w:t>marche.sgs@figc.it</w:t>
        </w:r>
      </w:hyperlink>
      <w:r w:rsidRPr="00702451">
        <w:rPr>
          <w:color w:val="002060"/>
          <w:sz w:val="22"/>
          <w:szCs w:val="22"/>
        </w:rPr>
        <w:t xml:space="preserve">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r w:rsidRPr="00702451">
        <w:rPr>
          <w:rFonts w:ascii="Arial" w:hAnsi="Arial" w:cs="Arial"/>
          <w:color w:val="002060"/>
          <w:sz w:val="22"/>
          <w:szCs w:val="22"/>
        </w:rPr>
        <w:t xml:space="preserve"> e alla propria Delegazione Provinciale FIGC/LND di appartenenza (all’attenzione del Delegato Provinciale dell’attività di Base) </w:t>
      </w:r>
    </w:p>
    <w:p w:rsidR="00C27C5C" w:rsidRPr="00702451" w:rsidRDefault="00C27C5C" w:rsidP="00C27C5C">
      <w:pPr>
        <w:rPr>
          <w:rFonts w:ascii="Arial" w:hAnsi="Arial" w:cs="Arial"/>
          <w:b/>
          <w:color w:val="002060"/>
          <w:sz w:val="22"/>
          <w:szCs w:val="22"/>
        </w:rPr>
      </w:pPr>
    </w:p>
    <w:p w:rsidR="00C27C5C" w:rsidRPr="00702451" w:rsidRDefault="00C27C5C" w:rsidP="00C27C5C">
      <w:pPr>
        <w:rPr>
          <w:rStyle w:val="Collegamentoipertestuale"/>
          <w:rFonts w:ascii="Arial" w:hAnsi="Arial" w:cs="Arial"/>
          <w:b/>
          <w:color w:val="002060"/>
          <w:sz w:val="22"/>
          <w:szCs w:val="22"/>
          <w:u w:val="none"/>
        </w:rPr>
      </w:pPr>
      <w:r w:rsidRPr="00702451">
        <w:rPr>
          <w:rFonts w:ascii="Arial" w:hAnsi="Arial" w:cs="Arial"/>
          <w:b/>
          <w:color w:val="002060"/>
          <w:sz w:val="22"/>
          <w:szCs w:val="22"/>
        </w:rPr>
        <w:t xml:space="preserve">Tutta la documentazione dovrà essere trasmessa esclusivamente in formato elettronico PDF, per ogni singolo modello previsto, </w:t>
      </w:r>
      <w:r w:rsidRPr="00702451">
        <w:rPr>
          <w:rStyle w:val="Collegamentoipertestuale"/>
          <w:rFonts w:ascii="Arial" w:hAnsi="Arial" w:cs="Arial"/>
          <w:b/>
          <w:color w:val="002060"/>
          <w:sz w:val="22"/>
          <w:szCs w:val="22"/>
        </w:rPr>
        <w:t>(si prega di non inviare la documentazione a mezzo PEC in quanto il Coordinamento non è in possesso di casella mail PEC per rispondere ad eventuali richieste di chiarimenti e delucidazioni)</w:t>
      </w:r>
    </w:p>
    <w:p w:rsidR="00C27C5C" w:rsidRPr="00702451" w:rsidRDefault="00C27C5C" w:rsidP="00C27C5C">
      <w:pPr>
        <w:rPr>
          <w:rFonts w:ascii="Arial" w:hAnsi="Arial" w:cs="Arial"/>
          <w:color w:val="002060"/>
          <w:sz w:val="22"/>
          <w:szCs w:val="22"/>
        </w:rPr>
      </w:pPr>
    </w:p>
    <w:p w:rsidR="00C27C5C" w:rsidRPr="00702451" w:rsidRDefault="00C27C5C" w:rsidP="00C27C5C">
      <w:pPr>
        <w:rPr>
          <w:rFonts w:ascii="Arial" w:hAnsi="Arial" w:cs="Arial"/>
          <w:b/>
          <w:color w:val="002060"/>
          <w:sz w:val="22"/>
          <w:szCs w:val="22"/>
        </w:rPr>
      </w:pPr>
      <w:r w:rsidRPr="00702451">
        <w:rPr>
          <w:rFonts w:ascii="Arial" w:hAnsi="Arial" w:cs="Arial"/>
          <w:color w:val="002060"/>
          <w:sz w:val="22"/>
          <w:szCs w:val="22"/>
        </w:rPr>
        <w:lastRenderedPageBreak/>
        <w:t xml:space="preserve">Al seguente link è possibile visionare il C.U. SGS nr. 5 del 31/07/2020, per ogni necessità può essere contattato il Coordinamento Regionale SGS Marche al medesimo indirizzo e-mail sopra descritto e/o al nr. 333.9373379 (sig. Pasquale SISARA – Collaboratore di segreteria FIGC/SGS Marche): </w:t>
      </w:r>
    </w:p>
    <w:p w:rsidR="00C27C5C" w:rsidRPr="00702451" w:rsidRDefault="00C27C5C" w:rsidP="00C27C5C">
      <w:pPr>
        <w:rPr>
          <w:color w:val="002060"/>
          <w:sz w:val="22"/>
          <w:szCs w:val="22"/>
        </w:rPr>
      </w:pPr>
    </w:p>
    <w:p w:rsidR="00C27C5C" w:rsidRPr="00702451" w:rsidRDefault="00946301" w:rsidP="00C27C5C">
      <w:pPr>
        <w:rPr>
          <w:rFonts w:ascii="Arial" w:hAnsi="Arial" w:cs="Arial"/>
          <w:b/>
          <w:color w:val="002060"/>
          <w:sz w:val="22"/>
          <w:szCs w:val="22"/>
        </w:rPr>
      </w:pPr>
      <w:hyperlink r:id="rId11" w:history="1">
        <w:r w:rsidR="00C27C5C" w:rsidRPr="00702451">
          <w:rPr>
            <w:rStyle w:val="Collegamentoipertestuale"/>
            <w:rFonts w:ascii="Arial" w:hAnsi="Arial" w:cs="Arial"/>
            <w:b/>
            <w:color w:val="002060"/>
            <w:sz w:val="22"/>
            <w:szCs w:val="22"/>
          </w:rPr>
          <w:t>https://www.figc.it/it/giovani/sgs/comunicati-ufficiali/cu-n-5-sgs-sistema-riconoscimento-scuole-di-calcio/</w:t>
        </w:r>
      </w:hyperlink>
    </w:p>
    <w:p w:rsidR="00EE70F5" w:rsidRDefault="00EE70F5">
      <w:pPr>
        <w:jc w:val="left"/>
        <w:rPr>
          <w:rFonts w:ascii="Arial" w:hAnsi="Arial"/>
          <w:b/>
          <w:noProof/>
          <w:color w:val="002060"/>
          <w:sz w:val="18"/>
          <w:szCs w:val="18"/>
          <w:lang w:eastAsia="en-US"/>
        </w:rPr>
      </w:pPr>
      <w:bookmarkStart w:id="5" w:name="_GoBack"/>
      <w:bookmarkEnd w:id="5"/>
    </w:p>
    <w:p w:rsidR="004A0E58" w:rsidRDefault="004A0E58">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17B45" w:rsidRDefault="00917B45" w:rsidP="00044F36">
      <w:pPr>
        <w:pStyle w:val="breakline"/>
        <w:rPr>
          <w:color w:val="002060"/>
        </w:rPr>
      </w:pPr>
      <w:bookmarkStart w:id="8" w:name="ALLINFO"/>
    </w:p>
    <w:p w:rsidR="007C38F5" w:rsidRDefault="007C38F5" w:rsidP="00044F36">
      <w:pPr>
        <w:pStyle w:val="breakline"/>
        <w:rPr>
          <w:color w:val="002060"/>
        </w:rPr>
      </w:pPr>
    </w:p>
    <w:p w:rsidR="007C38F5" w:rsidRDefault="007C38F5" w:rsidP="00044F36">
      <w:pPr>
        <w:pStyle w:val="breakline"/>
        <w:rPr>
          <w:color w:val="002060"/>
        </w:rPr>
      </w:pPr>
    </w:p>
    <w:p w:rsidR="007C38F5" w:rsidRPr="0081267B" w:rsidRDefault="007C38F5" w:rsidP="007C38F5">
      <w:pPr>
        <w:pStyle w:val="TITOLOCAMPIONATO"/>
        <w:shd w:val="clear" w:color="auto" w:fill="A6A6A6" w:themeFill="background1" w:themeFillShade="A6"/>
        <w:spacing w:before="0" w:beforeAutospacing="0" w:after="0" w:afterAutospacing="0"/>
        <w:outlineLvl w:val="0"/>
        <w:rPr>
          <w:color w:val="002060"/>
        </w:rPr>
      </w:pPr>
      <w:r>
        <w:rPr>
          <w:color w:val="002060"/>
        </w:rPr>
        <w:t>ATTIVITÀ DI BASE</w:t>
      </w:r>
    </w:p>
    <w:p w:rsidR="007C38F5" w:rsidRDefault="007C38F5" w:rsidP="007C38F5">
      <w:pPr>
        <w:pStyle w:val="breakline"/>
        <w:rPr>
          <w:rFonts w:ascii="Arial" w:hAnsi="Arial" w:cs="Arial"/>
          <w:color w:val="002060"/>
          <w:sz w:val="22"/>
          <w:szCs w:val="22"/>
        </w:rPr>
      </w:pPr>
    </w:p>
    <w:p w:rsidR="007C38F5" w:rsidRPr="00681940" w:rsidRDefault="007C38F5" w:rsidP="007C38F5">
      <w:pPr>
        <w:pStyle w:val="Default"/>
        <w:rPr>
          <w:rFonts w:ascii="Arial" w:hAnsi="Arial" w:cs="Arial"/>
          <w:color w:val="002060"/>
          <w:sz w:val="28"/>
          <w:szCs w:val="28"/>
        </w:rPr>
      </w:pPr>
      <w:r w:rsidRPr="00681940">
        <w:rPr>
          <w:rFonts w:ascii="Arial" w:hAnsi="Arial" w:cs="Arial"/>
          <w:b/>
          <w:bCs/>
          <w:color w:val="002060"/>
          <w:sz w:val="28"/>
          <w:szCs w:val="28"/>
          <w:u w:val="single"/>
        </w:rPr>
        <w:t>ISCRIZIONI TORNEI AUTUNNALI ATTIVITA’ DI BASE</w:t>
      </w:r>
    </w:p>
    <w:p w:rsidR="007C38F5" w:rsidRPr="006C6F07" w:rsidRDefault="007C38F5" w:rsidP="007C38F5">
      <w:pPr>
        <w:rPr>
          <w:rFonts w:ascii="Arial" w:hAnsi="Arial" w:cs="Arial"/>
          <w:color w:val="002060"/>
          <w:sz w:val="22"/>
          <w:szCs w:val="22"/>
        </w:rPr>
      </w:pP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7C38F5" w:rsidRPr="00E64C44" w:rsidRDefault="007C38F5" w:rsidP="007C38F5">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7C38F5" w:rsidRDefault="007C38F5" w:rsidP="007C38F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7C38F5" w:rsidRPr="00E64C44" w:rsidRDefault="007C38F5" w:rsidP="006560A7">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7C38F5" w:rsidRPr="00E64C44" w:rsidTr="006560A7">
        <w:trPr>
          <w:jc w:val="center"/>
        </w:trPr>
        <w:tc>
          <w:tcPr>
            <w:tcW w:w="0" w:type="auto"/>
            <w:shd w:val="clear" w:color="auto" w:fill="auto"/>
          </w:tcPr>
          <w:p w:rsidR="007C38F5" w:rsidRPr="00886417" w:rsidRDefault="007C38F5" w:rsidP="006560A7">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7C38F5" w:rsidRPr="00E64C44" w:rsidRDefault="007C38F5" w:rsidP="00A71918">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A71918">
              <w:rPr>
                <w:rFonts w:asciiTheme="minorHAnsi" w:hAnsiTheme="minorHAnsi" w:cs="Arial"/>
                <w:b/>
                <w:i/>
                <w:color w:val="002060"/>
                <w:sz w:val="22"/>
              </w:rPr>
              <w:t>2008</w:t>
            </w:r>
            <w:r w:rsidRPr="00E64C44">
              <w:rPr>
                <w:rFonts w:asciiTheme="minorHAnsi" w:hAnsiTheme="minorHAnsi" w:cs="Arial"/>
                <w:b/>
                <w:i/>
                <w:color w:val="002060"/>
                <w:sz w:val="22"/>
              </w:rPr>
              <w:t>)</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7C38F5"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1° ANNO A 9 ASCOLI (</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ESORDIENTI MISTI A 9 ASCOLI (</w:t>
            </w:r>
            <w:r>
              <w:rPr>
                <w:rFonts w:asciiTheme="minorHAnsi" w:hAnsiTheme="minorHAnsi" w:cs="Arial"/>
                <w:b/>
                <w:i/>
                <w:color w:val="002060"/>
                <w:sz w:val="22"/>
              </w:rPr>
              <w:t>2008</w:t>
            </w:r>
            <w:r w:rsidRPr="00E64C44">
              <w:rPr>
                <w:rFonts w:asciiTheme="minorHAnsi" w:hAnsiTheme="minorHAnsi" w:cs="Arial"/>
                <w:b/>
                <w:i/>
                <w:color w:val="002060"/>
                <w:sz w:val="22"/>
              </w:rPr>
              <w:t>-</w:t>
            </w:r>
            <w:r>
              <w:rPr>
                <w:rFonts w:asciiTheme="minorHAnsi" w:hAnsiTheme="minorHAnsi" w:cs="Arial"/>
                <w:b/>
                <w:i/>
                <w:color w:val="002060"/>
                <w:sz w:val="22"/>
              </w:rPr>
              <w:t>2009</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PULCINI 2° ANNO A 7 AUTUNNO AP (</w:t>
            </w:r>
            <w:r>
              <w:rPr>
                <w:rFonts w:asciiTheme="minorHAnsi" w:hAnsiTheme="minorHAnsi" w:cs="Arial"/>
                <w:b/>
                <w:i/>
                <w:color w:val="002060"/>
                <w:sz w:val="22"/>
              </w:rPr>
              <w:t>2010</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%B</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PULC</w:t>
            </w:r>
            <w:r>
              <w:rPr>
                <w:rFonts w:asciiTheme="minorHAnsi" w:hAnsiTheme="minorHAnsi" w:cs="Arial"/>
                <w:b/>
                <w:i/>
                <w:color w:val="002060"/>
                <w:sz w:val="22"/>
              </w:rPr>
              <w:t>INI 1° ANNO A 7 AUTUNNO AP (2011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 xml:space="preserve">PULCINI MISTI A 7 ASCOLI </w:t>
            </w:r>
            <w:r>
              <w:rPr>
                <w:rFonts w:asciiTheme="minorHAnsi" w:hAnsiTheme="minorHAnsi" w:cs="Arial"/>
                <w:b/>
                <w:i/>
                <w:color w:val="002060"/>
                <w:sz w:val="22"/>
              </w:rPr>
              <w:t>AUT.(2010-2011</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A71918" w:rsidRPr="00E64C44" w:rsidRDefault="00A71918" w:rsidP="00A71918">
            <w:pPr>
              <w:rPr>
                <w:rFonts w:asciiTheme="minorHAnsi" w:hAnsiTheme="minorHAnsi" w:cs="Arial"/>
                <w:b/>
                <w:i/>
                <w:color w:val="002060"/>
                <w:sz w:val="22"/>
              </w:rPr>
            </w:pPr>
            <w:r w:rsidRPr="00E64C44">
              <w:rPr>
                <w:rFonts w:asciiTheme="minorHAnsi" w:hAnsiTheme="minorHAnsi" w:cs="Arial"/>
                <w:b/>
                <w:i/>
                <w:color w:val="002060"/>
                <w:sz w:val="22"/>
              </w:rPr>
              <w:t>PRIMI CALCI 8ANNI 5V5 AUT. AP (201</w:t>
            </w:r>
            <w:r>
              <w:rPr>
                <w:rFonts w:asciiTheme="minorHAnsi" w:hAnsiTheme="minorHAnsi" w:cs="Arial"/>
                <w:b/>
                <w:i/>
                <w:color w:val="002060"/>
                <w:sz w:val="22"/>
              </w:rPr>
              <w:t>2</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E64C44"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w:t>
            </w:r>
            <w:r>
              <w:rPr>
                <w:rFonts w:asciiTheme="minorHAnsi" w:hAnsiTheme="minorHAnsi" w:cs="Arial"/>
                <w:b/>
                <w:i/>
                <w:color w:val="002060"/>
                <w:sz w:val="22"/>
              </w:rPr>
              <w:t>MI CALCI 7ANNI 4V4 AUT. AP (2013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r w:rsidR="00A71918" w:rsidRPr="00110A52" w:rsidTr="006560A7">
        <w:trPr>
          <w:jc w:val="center"/>
        </w:trPr>
        <w:tc>
          <w:tcPr>
            <w:tcW w:w="0" w:type="auto"/>
            <w:shd w:val="clear" w:color="auto" w:fill="auto"/>
          </w:tcPr>
          <w:p w:rsidR="00A71918" w:rsidRPr="00886417" w:rsidRDefault="00A71918" w:rsidP="006560A7">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A71918" w:rsidRPr="00E64C44" w:rsidRDefault="00A71918" w:rsidP="006560A7">
            <w:pPr>
              <w:rPr>
                <w:rFonts w:asciiTheme="minorHAnsi" w:hAnsiTheme="minorHAnsi" w:cs="Arial"/>
                <w:b/>
                <w:i/>
                <w:color w:val="002060"/>
                <w:sz w:val="22"/>
              </w:rPr>
            </w:pPr>
            <w:r w:rsidRPr="00E64C44">
              <w:rPr>
                <w:rFonts w:asciiTheme="minorHAnsi" w:hAnsiTheme="minorHAnsi" w:cs="Arial"/>
                <w:b/>
                <w:i/>
                <w:color w:val="002060"/>
                <w:sz w:val="22"/>
              </w:rPr>
              <w:t>PRIMI</w:t>
            </w:r>
            <w:r>
              <w:rPr>
                <w:rFonts w:asciiTheme="minorHAnsi" w:hAnsiTheme="minorHAnsi" w:cs="Arial"/>
                <w:b/>
                <w:i/>
                <w:color w:val="002060"/>
                <w:sz w:val="22"/>
              </w:rPr>
              <w:t xml:space="preserve"> CALCI 7-8 ANNI 5V5 AUT.AP (2012-2013</w:t>
            </w:r>
            <w:r w:rsidRPr="00E64C44">
              <w:rPr>
                <w:rFonts w:asciiTheme="minorHAnsi" w:hAnsiTheme="minorHAnsi" w:cs="Arial"/>
                <w:b/>
                <w:i/>
                <w:color w:val="002060"/>
                <w:sz w:val="22"/>
              </w:rPr>
              <w:t>)</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16.09.2020</w:t>
            </w:r>
          </w:p>
        </w:tc>
        <w:tc>
          <w:tcPr>
            <w:tcW w:w="0" w:type="auto"/>
            <w:shd w:val="clear" w:color="auto" w:fill="auto"/>
          </w:tcPr>
          <w:p w:rsidR="00A71918" w:rsidRPr="00E64C44" w:rsidRDefault="00A71918" w:rsidP="006560A7">
            <w:pPr>
              <w:jc w:val="center"/>
              <w:rPr>
                <w:rFonts w:asciiTheme="minorHAnsi" w:hAnsiTheme="minorHAnsi" w:cs="Arial"/>
                <w:color w:val="002060"/>
                <w:sz w:val="22"/>
              </w:rPr>
            </w:pPr>
            <w:r>
              <w:rPr>
                <w:rFonts w:asciiTheme="minorHAnsi" w:hAnsiTheme="minorHAnsi" w:cs="Arial"/>
                <w:color w:val="002060"/>
                <w:sz w:val="22"/>
              </w:rPr>
              <w:t>30.09.2020</w:t>
            </w:r>
          </w:p>
        </w:tc>
      </w:tr>
    </w:tbl>
    <w:p w:rsidR="007C38F5" w:rsidRDefault="007C38F5" w:rsidP="007C38F5">
      <w:pPr>
        <w:pStyle w:val="breakline"/>
        <w:rPr>
          <w:rFonts w:ascii="Arial" w:hAnsi="Arial" w:cs="Arial"/>
          <w:color w:val="002060"/>
          <w:sz w:val="22"/>
          <w:szCs w:val="22"/>
        </w:rPr>
      </w:pPr>
    </w:p>
    <w:p w:rsidR="007C38F5" w:rsidRDefault="007C38F5" w:rsidP="007C38F5">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7C38F5" w:rsidRDefault="007C38F5" w:rsidP="007C38F5">
      <w:pPr>
        <w:pStyle w:val="breakline"/>
        <w:jc w:val="both"/>
        <w:rPr>
          <w:rFonts w:ascii="Arial" w:hAnsi="Arial" w:cs="Arial"/>
          <w:b/>
          <w:color w:val="002060"/>
          <w:sz w:val="22"/>
          <w:szCs w:val="22"/>
          <w:u w:val="single"/>
        </w:rPr>
      </w:pPr>
    </w:p>
    <w:p w:rsidR="007C38F5" w:rsidRPr="00DE326F" w:rsidRDefault="007C38F5" w:rsidP="007C38F5">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NON VERRANNO PRESE IN CONSIDERAZIONE GIORNI DI GARA DIFFERENTI DA QUANTO INDICATO.</w:t>
      </w:r>
    </w:p>
    <w:p w:rsidR="007C38F5" w:rsidRPr="00AE6479" w:rsidRDefault="007C38F5" w:rsidP="007C38F5">
      <w:pPr>
        <w:rPr>
          <w:rFonts w:ascii="Arial" w:hAnsi="Arial" w:cs="Arial"/>
          <w:color w:val="002060"/>
          <w:sz w:val="22"/>
          <w:szCs w:val="22"/>
          <w:highlight w:val="yellow"/>
        </w:rPr>
      </w:pPr>
    </w:p>
    <w:p w:rsidR="007C38F5" w:rsidRPr="00AE6479" w:rsidRDefault="007C38F5" w:rsidP="007C38F5">
      <w:pPr>
        <w:rPr>
          <w:rFonts w:ascii="Arial" w:hAnsi="Arial" w:cs="Arial"/>
          <w:color w:val="002060"/>
          <w:sz w:val="22"/>
          <w:szCs w:val="22"/>
          <w:highlight w:val="yellow"/>
        </w:rPr>
      </w:pPr>
    </w:p>
    <w:p w:rsidR="007C38F5" w:rsidRPr="006C6F07" w:rsidRDefault="007C38F5" w:rsidP="007C38F5">
      <w:pPr>
        <w:pStyle w:val="A121"/>
        <w:ind w:left="0"/>
        <w:rPr>
          <w:rFonts w:cs="Arial"/>
          <w:b/>
          <w:color w:val="002060"/>
          <w:spacing w:val="-2"/>
          <w:sz w:val="26"/>
          <w:szCs w:val="26"/>
          <w:u w:val="single"/>
          <w:lang w:eastAsia="it-IT"/>
        </w:rPr>
      </w:pPr>
      <w:r w:rsidRPr="006C6F07">
        <w:rPr>
          <w:rFonts w:cs="Arial"/>
          <w:b/>
          <w:color w:val="002060"/>
          <w:spacing w:val="-2"/>
          <w:sz w:val="26"/>
          <w:szCs w:val="26"/>
          <w:u w:val="single"/>
          <w:lang w:eastAsia="it-IT"/>
        </w:rPr>
        <w:t>MODALITA’ OPERATIVE DI ISCRIZIONE</w:t>
      </w:r>
    </w:p>
    <w:p w:rsidR="007C38F5" w:rsidRPr="006C6F07" w:rsidRDefault="007C38F5" w:rsidP="007C38F5">
      <w:pPr>
        <w:pStyle w:val="A121"/>
        <w:ind w:left="0"/>
        <w:rPr>
          <w:rFonts w:cs="Arial"/>
          <w:color w:val="002060"/>
          <w:spacing w:val="-2"/>
          <w:sz w:val="22"/>
          <w:szCs w:val="22"/>
          <w:lang w:eastAsia="it-IT"/>
        </w:rPr>
      </w:pPr>
    </w:p>
    <w:p w:rsidR="007C38F5" w:rsidRPr="006C6F07" w:rsidRDefault="007C38F5" w:rsidP="007C38F5">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sidRPr="006C6F07">
        <w:rPr>
          <w:rFonts w:cs="Arial"/>
          <w:color w:val="002060"/>
          <w:spacing w:val="-2"/>
          <w:sz w:val="22"/>
          <w:szCs w:val="22"/>
          <w:lang w:eastAsia="it-IT"/>
        </w:rPr>
        <w:t xml:space="preserve"> debitamente compilata on-line, deve essere </w:t>
      </w:r>
      <w:r w:rsidRPr="006C6F07">
        <w:rPr>
          <w:rFonts w:cs="Arial"/>
          <w:b/>
          <w:color w:val="002060"/>
          <w:spacing w:val="-2"/>
          <w:sz w:val="22"/>
          <w:szCs w:val="22"/>
          <w:lang w:eastAsia="it-IT"/>
        </w:rPr>
        <w:t>obbligatoriamente inviata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A71918" w:rsidRDefault="00A71918" w:rsidP="007C38F5">
      <w:pPr>
        <w:pStyle w:val="Default"/>
        <w:rPr>
          <w:rFonts w:ascii="Arial" w:hAnsi="Arial" w:cs="Arial"/>
          <w:b/>
          <w:bCs/>
          <w:color w:val="002060"/>
          <w:sz w:val="28"/>
          <w:szCs w:val="28"/>
          <w:u w:val="single"/>
        </w:rPr>
      </w:pPr>
    </w:p>
    <w:p w:rsidR="007C38F5" w:rsidRPr="00FC5904" w:rsidRDefault="007C38F5" w:rsidP="007C38F5">
      <w:pPr>
        <w:pStyle w:val="Default"/>
        <w:rPr>
          <w:rFonts w:ascii="Arial" w:hAnsi="Arial" w:cs="Arial"/>
          <w:color w:val="002060"/>
          <w:sz w:val="28"/>
          <w:szCs w:val="28"/>
        </w:rPr>
      </w:pPr>
      <w:r w:rsidRPr="00FC5904">
        <w:rPr>
          <w:rFonts w:ascii="Arial" w:hAnsi="Arial" w:cs="Arial"/>
          <w:b/>
          <w:bCs/>
          <w:color w:val="002060"/>
          <w:sz w:val="28"/>
          <w:szCs w:val="28"/>
          <w:u w:val="single"/>
        </w:rPr>
        <w:t>LISTE NOMINATIVE BLOCCATE ATTIVITA’ DI BASE</w:t>
      </w:r>
    </w:p>
    <w:p w:rsidR="007C38F5" w:rsidRPr="00815FB4" w:rsidRDefault="007C38F5" w:rsidP="007C38F5">
      <w:pPr>
        <w:rPr>
          <w:rFonts w:ascii="Arial" w:hAnsi="Arial" w:cs="Arial"/>
          <w:b/>
          <w:color w:val="002060"/>
          <w:sz w:val="22"/>
          <w:szCs w:val="22"/>
        </w:rPr>
      </w:pPr>
    </w:p>
    <w:p w:rsidR="00A71918" w:rsidRPr="00D818CF" w:rsidRDefault="00A71918" w:rsidP="00A71918">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7C38F5" w:rsidRDefault="007C38F5" w:rsidP="00044F36">
      <w:pPr>
        <w:pStyle w:val="breakline"/>
        <w:rPr>
          <w:color w:val="002060"/>
        </w:rPr>
      </w:pPr>
    </w:p>
    <w:p w:rsidR="004156A8" w:rsidRDefault="004156A8"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486493" w:rsidRDefault="0081267B" w:rsidP="0081267B">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7</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2020</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sidR="004E4349">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81267B" w:rsidRPr="00486493" w:rsidRDefault="0081267B" w:rsidP="0081267B">
      <w:pPr>
        <w:autoSpaceDE w:val="0"/>
        <w:autoSpaceDN w:val="0"/>
        <w:adjustRightInd w:val="0"/>
        <w:rPr>
          <w:rFonts w:ascii="Arial" w:hAnsi="Arial" w:cs="Arial"/>
          <w:b/>
          <w:bCs/>
          <w:color w:val="002060"/>
          <w:sz w:val="22"/>
          <w:szCs w:val="22"/>
        </w:rPr>
      </w:pPr>
    </w:p>
    <w:p w:rsidR="0081267B" w:rsidRPr="00486493" w:rsidRDefault="0081267B" w:rsidP="0081267B">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AD5E16" w:rsidRDefault="007751AF" w:rsidP="007751AF">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w:t>
      </w:r>
      <w:r w:rsidR="00AD5E16">
        <w:rPr>
          <w:rFonts w:ascii="Arial" w:hAnsi="Arial" w:cs="Arial"/>
          <w:b/>
          <w:bCs/>
          <w:color w:val="002060"/>
          <w:sz w:val="22"/>
          <w:szCs w:val="22"/>
        </w:rPr>
        <w:t>4</w:t>
      </w:r>
      <w:r>
        <w:rPr>
          <w:rFonts w:ascii="Arial" w:hAnsi="Arial" w:cs="Arial"/>
          <w:b/>
          <w:bCs/>
          <w:color w:val="002060"/>
          <w:sz w:val="22"/>
          <w:szCs w:val="22"/>
        </w:rPr>
        <w:t>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r w:rsidR="005A28C8">
        <w:rPr>
          <w:rFonts w:ascii="Arial" w:hAnsi="Arial" w:cs="Arial"/>
          <w:bCs/>
          <w:color w:val="002060"/>
          <w:sz w:val="22"/>
          <w:szCs w:val="22"/>
        </w:rPr>
        <w:t xml:space="preserve"> per le società di nuova iscrizione</w:t>
      </w:r>
      <w:r w:rsidRPr="00696710">
        <w:rPr>
          <w:rFonts w:ascii="Arial" w:hAnsi="Arial" w:cs="Arial"/>
          <w:bCs/>
          <w:color w:val="002060"/>
          <w:sz w:val="22"/>
          <w:szCs w:val="22"/>
        </w:rPr>
        <w:t>.</w:t>
      </w:r>
    </w:p>
    <w:p w:rsidR="007751AF" w:rsidRPr="00696710" w:rsidRDefault="00AD5E16" w:rsidP="007751AF">
      <w:pPr>
        <w:autoSpaceDE w:val="0"/>
        <w:autoSpaceDN w:val="0"/>
        <w:adjustRightInd w:val="0"/>
        <w:rPr>
          <w:rFonts w:ascii="Arial" w:hAnsi="Arial" w:cs="Arial"/>
          <w:bCs/>
          <w:color w:val="002060"/>
          <w:sz w:val="22"/>
          <w:szCs w:val="22"/>
        </w:rPr>
      </w:pPr>
      <w:r>
        <w:rPr>
          <w:rFonts w:ascii="Arial" w:hAnsi="Arial" w:cs="Arial"/>
          <w:bCs/>
          <w:color w:val="002060"/>
          <w:sz w:val="22"/>
          <w:szCs w:val="22"/>
        </w:rPr>
        <w:t>Per le società che risultavano iscrit</w:t>
      </w:r>
      <w:r w:rsidR="005A28C8">
        <w:rPr>
          <w:rFonts w:ascii="Arial" w:hAnsi="Arial" w:cs="Arial"/>
          <w:bCs/>
          <w:color w:val="002060"/>
          <w:sz w:val="22"/>
          <w:szCs w:val="22"/>
        </w:rPr>
        <w:t xml:space="preserve">te anche nella stagione 2019-2020 la tassa di iscrizione per la corrente stagione sportiva ammonta ad </w:t>
      </w:r>
      <w:r w:rsidR="005A28C8" w:rsidRPr="005A28C8">
        <w:rPr>
          <w:rFonts w:ascii="Arial" w:hAnsi="Arial" w:cs="Arial"/>
          <w:b/>
          <w:bCs/>
          <w:color w:val="002060"/>
          <w:sz w:val="22"/>
          <w:szCs w:val="22"/>
        </w:rPr>
        <w:t>€ 1.000,00</w:t>
      </w:r>
      <w:r w:rsidR="005A28C8">
        <w:rPr>
          <w:rFonts w:ascii="Arial" w:hAnsi="Arial" w:cs="Arial"/>
          <w:bCs/>
          <w:color w:val="002060"/>
          <w:sz w:val="22"/>
          <w:szCs w:val="22"/>
        </w:rPr>
        <w:t>, comprensiva di Spese Arbitrali.</w:t>
      </w:r>
      <w:r w:rsidR="007751AF" w:rsidRPr="00696710">
        <w:rPr>
          <w:rFonts w:ascii="Arial" w:hAnsi="Arial" w:cs="Arial"/>
          <w:bCs/>
          <w:color w:val="002060"/>
          <w:sz w:val="22"/>
          <w:szCs w:val="22"/>
        </w:rPr>
        <w:t xml:space="preserve"> </w:t>
      </w:r>
    </w:p>
    <w:p w:rsidR="0081267B" w:rsidRPr="00486493" w:rsidRDefault="0081267B" w:rsidP="0081267B">
      <w:pPr>
        <w:pStyle w:val="Nessunaspaziatura"/>
        <w:rPr>
          <w:rFonts w:ascii="Arial" w:hAnsi="Arial" w:cs="Arial"/>
          <w:b/>
          <w:bCs/>
          <w:color w:val="002060"/>
          <w:szCs w:val="28"/>
          <w:u w:val="single"/>
        </w:rPr>
      </w:pPr>
      <w:r w:rsidRPr="00486493">
        <w:rPr>
          <w:rFonts w:ascii="Arial" w:hAnsi="Arial" w:cs="Arial"/>
          <w:b/>
          <w:bCs/>
          <w:color w:val="002060"/>
          <w:szCs w:val="28"/>
          <w:u w:val="single"/>
        </w:rPr>
        <w:t>MODALITA’ DI VERSAMENTO</w:t>
      </w:r>
    </w:p>
    <w:p w:rsidR="0081267B" w:rsidRPr="005225D7" w:rsidRDefault="0081267B" w:rsidP="0081267B">
      <w:pPr>
        <w:pStyle w:val="LndNormale1"/>
        <w:rPr>
          <w:color w:val="002060"/>
        </w:rPr>
      </w:pPr>
    </w:p>
    <w:p w:rsidR="0081267B" w:rsidRPr="005225D7" w:rsidRDefault="0081267B" w:rsidP="0081267B">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81267B" w:rsidRDefault="0081267B" w:rsidP="0081267B">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81267B" w:rsidRPr="000A4DC3" w:rsidRDefault="0081267B" w:rsidP="0081267B">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81267B" w:rsidRPr="000A4DC3" w:rsidRDefault="0081267B" w:rsidP="0081267B">
      <w:pPr>
        <w:pStyle w:val="Nessunaspaziatura"/>
        <w:ind w:left="2124" w:firstLine="708"/>
        <w:rPr>
          <w:rFonts w:ascii="Arial" w:hAnsi="Arial" w:cs="Arial"/>
          <w:b/>
          <w:color w:val="002060"/>
        </w:rPr>
      </w:pPr>
      <w:r w:rsidRPr="000A4DC3">
        <w:rPr>
          <w:rFonts w:ascii="Arial" w:hAnsi="Arial" w:cs="Arial"/>
          <w:b/>
          <w:color w:val="002060"/>
        </w:rPr>
        <w:t>BNL – Ancona</w:t>
      </w:r>
    </w:p>
    <w:p w:rsidR="0081267B" w:rsidRPr="00486493" w:rsidRDefault="0081267B" w:rsidP="0081267B">
      <w:pPr>
        <w:ind w:left="2124" w:firstLine="708"/>
        <w:rPr>
          <w:rFonts w:ascii="Arial" w:hAnsi="Arial" w:cs="Arial"/>
          <w:b/>
          <w:color w:val="002060"/>
        </w:rPr>
      </w:pPr>
      <w:r w:rsidRPr="000A4DC3">
        <w:rPr>
          <w:rFonts w:ascii="Arial" w:hAnsi="Arial" w:cs="Arial"/>
          <w:b/>
          <w:color w:val="002060"/>
          <w:sz w:val="22"/>
          <w:szCs w:val="22"/>
        </w:rPr>
        <w:t>Beneficiario: C.R. MARCHE F.I.G.C. – L.N.D.</w:t>
      </w:r>
    </w:p>
    <w:p w:rsidR="0081267B" w:rsidRPr="005225D7" w:rsidRDefault="0081267B" w:rsidP="0081267B">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81267B" w:rsidRPr="005225D7" w:rsidRDefault="0081267B" w:rsidP="0081267B">
      <w:pPr>
        <w:pStyle w:val="Nessunaspaziatura"/>
        <w:rPr>
          <w:rFonts w:ascii="Arial" w:hAnsi="Arial" w:cs="Arial"/>
          <w:b/>
          <w:color w:val="002060"/>
        </w:rPr>
      </w:pPr>
    </w:p>
    <w:p w:rsidR="0081267B" w:rsidRPr="005225D7" w:rsidRDefault="0081267B" w:rsidP="0081267B">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D43B0B" w:rsidRDefault="00D43B0B" w:rsidP="0081267B">
      <w:pPr>
        <w:pStyle w:val="Nessunaspaziatura"/>
        <w:rPr>
          <w:rFonts w:ascii="Arial" w:hAnsi="Arial" w:cs="Arial"/>
          <w:b/>
          <w:bCs/>
          <w:color w:val="002060"/>
          <w:szCs w:val="28"/>
          <w:u w:val="single"/>
        </w:rPr>
      </w:pPr>
    </w:p>
    <w:p w:rsidR="007751AF" w:rsidRDefault="007751AF" w:rsidP="0081267B">
      <w:pPr>
        <w:pStyle w:val="Nessunaspaziatura"/>
        <w:rPr>
          <w:rFonts w:ascii="Arial" w:hAnsi="Arial" w:cs="Arial"/>
          <w:b/>
          <w:bCs/>
          <w:color w:val="002060"/>
          <w:szCs w:val="28"/>
          <w:u w:val="single"/>
        </w:rPr>
      </w:pPr>
      <w:r>
        <w:rPr>
          <w:rFonts w:ascii="Arial" w:hAnsi="Arial" w:cs="Arial"/>
          <w:b/>
          <w:bCs/>
          <w:color w:val="002060"/>
          <w:szCs w:val="28"/>
          <w:u w:val="single"/>
        </w:rPr>
        <w:t>GIORNO DI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t>Si informano tutte le squadre che si iscriveranno al Torneo Amatori 2020-2021 che d’intesa con il Comitato Regionale Marche e con le sezioni AIA competenti, non sarà possibile calendarizzare più di 6 gare nella giornata del VENERDÌ. Di conseguenza tutte le società che nel modulo “DESIDERATA TORNEO AMATORI” indicheranno come giorno di gioco particolare il Venerdì saranno tenute OBBLIGATORIAMENTE ad indicare un giorno alternativo di gioco.</w:t>
      </w:r>
    </w:p>
    <w:p w:rsidR="007751AF" w:rsidRPr="007751AF" w:rsidRDefault="007751AF" w:rsidP="007751AF">
      <w:pPr>
        <w:pStyle w:val="Nessunaspaziatura"/>
        <w:jc w:val="both"/>
        <w:rPr>
          <w:rFonts w:ascii="Arial" w:hAnsi="Arial" w:cs="Arial"/>
          <w:b/>
          <w:bCs/>
          <w:color w:val="002060"/>
          <w:szCs w:val="28"/>
        </w:rPr>
      </w:pPr>
      <w:r w:rsidRPr="007751AF">
        <w:rPr>
          <w:rFonts w:ascii="Arial" w:hAnsi="Arial" w:cs="Arial"/>
          <w:b/>
          <w:bCs/>
          <w:color w:val="002060"/>
          <w:szCs w:val="28"/>
        </w:rPr>
        <w:lastRenderedPageBreak/>
        <w:t>Al momento della definizione della formula del Torneo, tenendo conto delle giornate di gioco disponibili e del numero di squadre iscritte, la Delegazione Provinciale provvederà a prendere in esame le richieste pervenute.</w:t>
      </w:r>
    </w:p>
    <w:p w:rsidR="007751AF" w:rsidRDefault="007751AF"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t>DATA DI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B877DC" w:rsidRDefault="00B877DC" w:rsidP="00044F36">
      <w:pPr>
        <w:pStyle w:val="breakline"/>
        <w:rPr>
          <w:color w:val="002060"/>
        </w:rPr>
      </w:pPr>
    </w:p>
    <w:p w:rsidR="00B877DC" w:rsidRDefault="00B877DC"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9" w:name="_Toc29485231"/>
      <w:bookmarkStart w:id="10" w:name="_Toc45812771"/>
      <w:bookmarkStart w:id="11" w:name="_Toc47531885"/>
      <w:r w:rsidRPr="00937FDE">
        <w:rPr>
          <w:color w:val="FFFFFF"/>
          <w:szCs w:val="30"/>
        </w:rPr>
        <w:t xml:space="preserve">DELIBERE </w:t>
      </w:r>
      <w:bookmarkEnd w:id="9"/>
      <w:bookmarkEnd w:id="10"/>
      <w:bookmarkEnd w:id="11"/>
      <w:r w:rsidR="00AF6276">
        <w:rPr>
          <w:color w:val="FFFFFF"/>
          <w:szCs w:val="30"/>
        </w:rPr>
        <w:t>DEL TRIBUNALE FEDERALE TERRITORIALE</w:t>
      </w:r>
    </w:p>
    <w:bookmarkEnd w:id="8"/>
    <w:p w:rsidR="00C17EA9" w:rsidRDefault="00C17EA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1A5F77" w:rsidRDefault="001A5F77" w:rsidP="00593AD5">
      <w:pPr>
        <w:pStyle w:val="LndNormale1"/>
        <w:rPr>
          <w:b/>
          <w:color w:val="002060"/>
          <w:u w:val="single" w:color="002060"/>
        </w:rPr>
      </w:pPr>
    </w:p>
    <w:p w:rsidR="00BF3870" w:rsidRPr="007122FB" w:rsidRDefault="00BF3870" w:rsidP="009B6926">
      <w:pPr>
        <w:pStyle w:val="LndNormale1"/>
        <w:jc w:val="left"/>
        <w:outlineLvl w:val="0"/>
        <w:rPr>
          <w:b/>
          <w:color w:val="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4A0E58">
        <w:rPr>
          <w:b/>
          <w:color w:val="002060"/>
          <w:u w:val="single"/>
        </w:rPr>
        <w:t>11</w:t>
      </w:r>
      <w:r w:rsidR="00B53282">
        <w:rPr>
          <w:b/>
          <w:color w:val="002060"/>
          <w:u w:val="single"/>
        </w:rPr>
        <w:t>/09</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1C2" w:rsidRDefault="003711C2">
      <w:r>
        <w:separator/>
      </w:r>
    </w:p>
  </w:endnote>
  <w:endnote w:type="continuationSeparator" w:id="1">
    <w:p w:rsidR="003711C2" w:rsidRDefault="003711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Default="00946301" w:rsidP="00102631">
    <w:pPr>
      <w:pStyle w:val="Pidipagina"/>
      <w:framePr w:wrap="around" w:vAnchor="text" w:hAnchor="margin" w:xAlign="center" w:y="1"/>
      <w:rPr>
        <w:rStyle w:val="Numeropagina"/>
      </w:rPr>
    </w:pPr>
    <w:r>
      <w:rPr>
        <w:rStyle w:val="Numeropagina"/>
      </w:rPr>
      <w:fldChar w:fldCharType="begin"/>
    </w:r>
    <w:r w:rsidR="005E627B">
      <w:rPr>
        <w:rStyle w:val="Numeropagina"/>
      </w:rPr>
      <w:instrText xml:space="preserve">PAGE  </w:instrText>
    </w:r>
    <w:r>
      <w:rPr>
        <w:rStyle w:val="Numeropagina"/>
      </w:rPr>
      <w:fldChar w:fldCharType="end"/>
    </w:r>
  </w:p>
  <w:p w:rsidR="005E627B" w:rsidRDefault="005E62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8A146E" w:rsidRDefault="00946301" w:rsidP="00E375EB">
    <w:pPr>
      <w:pStyle w:val="Pidipagina"/>
      <w:tabs>
        <w:tab w:val="left" w:pos="6521"/>
      </w:tabs>
      <w:jc w:val="center"/>
      <w:rPr>
        <w:rStyle w:val="Numeropagina"/>
        <w:color w:val="002060"/>
      </w:rPr>
    </w:pPr>
    <w:r w:rsidRPr="008A146E">
      <w:rPr>
        <w:rStyle w:val="Numeropagina"/>
        <w:color w:val="002060"/>
      </w:rPr>
      <w:fldChar w:fldCharType="begin"/>
    </w:r>
    <w:r w:rsidR="005E627B" w:rsidRPr="008A146E">
      <w:rPr>
        <w:rStyle w:val="Numeropagina"/>
        <w:color w:val="002060"/>
      </w:rPr>
      <w:instrText xml:space="preserve">PAGE  </w:instrText>
    </w:r>
    <w:r w:rsidRPr="008A146E">
      <w:rPr>
        <w:rStyle w:val="Numeropagina"/>
        <w:color w:val="002060"/>
      </w:rPr>
      <w:fldChar w:fldCharType="separate"/>
    </w:r>
    <w:r w:rsidR="004741E7">
      <w:rPr>
        <w:rStyle w:val="Numeropagina"/>
        <w:noProof/>
        <w:color w:val="002060"/>
      </w:rPr>
      <w:t>3</w:t>
    </w:r>
    <w:r w:rsidRPr="008A146E">
      <w:rPr>
        <w:rStyle w:val="Numeropagina"/>
        <w:color w:val="002060"/>
      </w:rPr>
      <w:fldChar w:fldCharType="end"/>
    </w:r>
    <w:r w:rsidR="005E627B" w:rsidRPr="008A146E">
      <w:rPr>
        <w:rStyle w:val="Numeropagina"/>
        <w:color w:val="002060"/>
      </w:rPr>
      <w:t xml:space="preserve"> / </w:t>
    </w:r>
    <w:r w:rsidR="004A0E58">
      <w:rPr>
        <w:color w:val="002060"/>
      </w:rPr>
      <w:t>14</w:t>
    </w:r>
  </w:p>
  <w:p w:rsidR="005E627B" w:rsidRPr="00B41648" w:rsidRDefault="005E627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1C2" w:rsidRDefault="003711C2">
      <w:r>
        <w:separator/>
      </w:r>
    </w:p>
  </w:footnote>
  <w:footnote w:type="continuationSeparator" w:id="1">
    <w:p w:rsidR="003711C2" w:rsidRDefault="00371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C828DB" w:rsidRDefault="005E627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E627B">
      <w:tc>
        <w:tcPr>
          <w:tcW w:w="2050" w:type="dxa"/>
        </w:tcPr>
        <w:p w:rsidR="005E627B" w:rsidRDefault="005E627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E627B" w:rsidRDefault="005E627B">
          <w:pPr>
            <w:pStyle w:val="Intestazione"/>
            <w:tabs>
              <w:tab w:val="left" w:pos="435"/>
              <w:tab w:val="right" w:pos="7588"/>
            </w:tabs>
            <w:rPr>
              <w:sz w:val="24"/>
            </w:rPr>
          </w:pPr>
        </w:p>
      </w:tc>
    </w:tr>
  </w:tbl>
  <w:p w:rsidR="005E627B" w:rsidRDefault="005E627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9">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10"/>
  </w:num>
  <w:num w:numId="7">
    <w:abstractNumId w:val="7"/>
  </w:num>
  <w:num w:numId="8">
    <w:abstractNumId w:val="2"/>
  </w:num>
  <w:num w:numId="9">
    <w:abstractNumId w:val="4"/>
  </w:num>
  <w:num w:numId="10">
    <w:abstractNumId w:val="13"/>
  </w:num>
  <w:num w:numId="11">
    <w:abstractNumId w:val="8"/>
  </w:num>
  <w:num w:numId="12">
    <w:abstractNumId w:val="1"/>
  </w:num>
  <w:num w:numId="13">
    <w:abstractNumId w:val="3"/>
  </w:num>
  <w:num w:numId="14">
    <w:abstractNumId w:val="9"/>
  </w:num>
  <w:num w:numId="15">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021954"/>
  </w:hdrShapeDefaults>
  <w:footnotePr>
    <w:footnote w:id="0"/>
    <w:footnote w:id="1"/>
  </w:footnotePr>
  <w:endnotePr>
    <w:endnote w:id="0"/>
    <w:endnote w:id="1"/>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E53"/>
    <w:rsid w:val="00036C14"/>
    <w:rsid w:val="00036E56"/>
    <w:rsid w:val="00037199"/>
    <w:rsid w:val="00037EA9"/>
    <w:rsid w:val="0004054E"/>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3D"/>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54C"/>
    <w:rsid w:val="001F3A83"/>
    <w:rsid w:val="001F3C85"/>
    <w:rsid w:val="001F44B3"/>
    <w:rsid w:val="001F4CEC"/>
    <w:rsid w:val="001F4F79"/>
    <w:rsid w:val="001F5D58"/>
    <w:rsid w:val="001F6196"/>
    <w:rsid w:val="002007BC"/>
    <w:rsid w:val="00202994"/>
    <w:rsid w:val="00204370"/>
    <w:rsid w:val="002055EE"/>
    <w:rsid w:val="00205A60"/>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1486"/>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1C2"/>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B7C"/>
    <w:rsid w:val="00397EFC"/>
    <w:rsid w:val="003A06D4"/>
    <w:rsid w:val="003A0C84"/>
    <w:rsid w:val="003A0EAD"/>
    <w:rsid w:val="003A0F3F"/>
    <w:rsid w:val="003A23F6"/>
    <w:rsid w:val="003A289F"/>
    <w:rsid w:val="003A363C"/>
    <w:rsid w:val="003A3D2D"/>
    <w:rsid w:val="003A417C"/>
    <w:rsid w:val="003A42E5"/>
    <w:rsid w:val="003A46C4"/>
    <w:rsid w:val="003A4E21"/>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47BE7"/>
    <w:rsid w:val="00450404"/>
    <w:rsid w:val="00450F5F"/>
    <w:rsid w:val="00451003"/>
    <w:rsid w:val="00451304"/>
    <w:rsid w:val="004525DF"/>
    <w:rsid w:val="0045270C"/>
    <w:rsid w:val="00452895"/>
    <w:rsid w:val="00453270"/>
    <w:rsid w:val="00453CB3"/>
    <w:rsid w:val="004550D7"/>
    <w:rsid w:val="00455291"/>
    <w:rsid w:val="0045529E"/>
    <w:rsid w:val="00455B76"/>
    <w:rsid w:val="00455BB9"/>
    <w:rsid w:val="0045638D"/>
    <w:rsid w:val="004566E5"/>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1E7"/>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34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58E"/>
    <w:rsid w:val="0054299A"/>
    <w:rsid w:val="00543A29"/>
    <w:rsid w:val="00543A76"/>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6D97"/>
    <w:rsid w:val="0059720C"/>
    <w:rsid w:val="005A060C"/>
    <w:rsid w:val="005A0E81"/>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10B"/>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402AB"/>
    <w:rsid w:val="006407D2"/>
    <w:rsid w:val="00640B9D"/>
    <w:rsid w:val="00641101"/>
    <w:rsid w:val="00641296"/>
    <w:rsid w:val="0064182A"/>
    <w:rsid w:val="00641D07"/>
    <w:rsid w:val="0064291E"/>
    <w:rsid w:val="00642C3B"/>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6DD2"/>
    <w:rsid w:val="00797274"/>
    <w:rsid w:val="007974E8"/>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C0ABE"/>
    <w:rsid w:val="007C2106"/>
    <w:rsid w:val="007C3475"/>
    <w:rsid w:val="007C350B"/>
    <w:rsid w:val="007C38F5"/>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37F"/>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0F52"/>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CF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87672"/>
    <w:rsid w:val="00B877DC"/>
    <w:rsid w:val="00B87B9F"/>
    <w:rsid w:val="00B90319"/>
    <w:rsid w:val="00B9073F"/>
    <w:rsid w:val="00B90B59"/>
    <w:rsid w:val="00B91CEA"/>
    <w:rsid w:val="00B9218E"/>
    <w:rsid w:val="00B924F9"/>
    <w:rsid w:val="00B92F08"/>
    <w:rsid w:val="00B930DC"/>
    <w:rsid w:val="00B95372"/>
    <w:rsid w:val="00B96B5D"/>
    <w:rsid w:val="00B97718"/>
    <w:rsid w:val="00BA0284"/>
    <w:rsid w:val="00BA045E"/>
    <w:rsid w:val="00BA0C25"/>
    <w:rsid w:val="00BA19F6"/>
    <w:rsid w:val="00BA24D7"/>
    <w:rsid w:val="00BA3690"/>
    <w:rsid w:val="00BA38BD"/>
    <w:rsid w:val="00BA3FBD"/>
    <w:rsid w:val="00BA4764"/>
    <w:rsid w:val="00BA4928"/>
    <w:rsid w:val="00BA4A9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27C5C"/>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6EA5"/>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C4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6FC5"/>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271"/>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0CE8"/>
    <w:rsid w:val="00F0145C"/>
    <w:rsid w:val="00F016F1"/>
    <w:rsid w:val="00F01B6C"/>
    <w:rsid w:val="00F01C0D"/>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1FE"/>
    <w:rsid w:val="00FB06C5"/>
    <w:rsid w:val="00FB0A4E"/>
    <w:rsid w:val="00FB0B56"/>
    <w:rsid w:val="00FB0BEB"/>
    <w:rsid w:val="00FB135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0B9C"/>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1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u-n-5-sgs-sistema-riconoscimento-scuole-di-calci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G:\STAGIONE%20SPORTIVA%202020-2021\SCUOLE%20CALCIO%20ELITE\marche.sgs@figc.it" TargetMode="External"/><Relationship Id="rId4" Type="http://schemas.openxmlformats.org/officeDocument/2006/relationships/settings" Target="settings.xml"/><Relationship Id="rId9" Type="http://schemas.openxmlformats.org/officeDocument/2006/relationships/hyperlink" Target="file:///G:\STAGIONE%20SPORTIVA%202019-2020\SCUOLE%20CALCIO%20ELITE\base.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0769E-E25C-4E5A-A914-120B30564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1508</Words>
  <Characters>8596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10084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6</cp:revision>
  <cp:lastPrinted>2020-09-11T15:02:00Z</cp:lastPrinted>
  <dcterms:created xsi:type="dcterms:W3CDTF">2020-09-11T14:43:00Z</dcterms:created>
  <dcterms:modified xsi:type="dcterms:W3CDTF">2020-09-11T15:03:00Z</dcterms:modified>
</cp:coreProperties>
</file>