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80FA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381998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170F1143" w14:textId="3D266D93" w:rsidR="006918E5" w:rsidRPr="006918E5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6918E5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6918E5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6918E5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39381998" w:history="1">
        <w:r w:rsidR="006918E5" w:rsidRPr="006918E5">
          <w:rPr>
            <w:rStyle w:val="Collegamentoipertestuale"/>
          </w:rPr>
          <w:t>SOMMARIO</w:t>
        </w:r>
        <w:r w:rsidR="006918E5" w:rsidRPr="006918E5">
          <w:rPr>
            <w:webHidden/>
          </w:rPr>
          <w:tab/>
        </w:r>
        <w:r w:rsidR="006918E5" w:rsidRPr="006918E5">
          <w:rPr>
            <w:webHidden/>
          </w:rPr>
          <w:fldChar w:fldCharType="begin"/>
        </w:r>
        <w:r w:rsidR="006918E5" w:rsidRPr="006918E5">
          <w:rPr>
            <w:webHidden/>
          </w:rPr>
          <w:instrText xml:space="preserve"> PAGEREF _Toc139381998 \h </w:instrText>
        </w:r>
        <w:r w:rsidR="006918E5" w:rsidRPr="006918E5">
          <w:rPr>
            <w:webHidden/>
          </w:rPr>
        </w:r>
        <w:r w:rsidR="006918E5" w:rsidRPr="006918E5">
          <w:rPr>
            <w:webHidden/>
          </w:rPr>
          <w:fldChar w:fldCharType="separate"/>
        </w:r>
        <w:r w:rsidR="006918E5" w:rsidRPr="006918E5">
          <w:rPr>
            <w:webHidden/>
          </w:rPr>
          <w:t>1</w:t>
        </w:r>
        <w:r w:rsidR="006918E5" w:rsidRPr="006918E5">
          <w:rPr>
            <w:webHidden/>
          </w:rPr>
          <w:fldChar w:fldCharType="end"/>
        </w:r>
      </w:hyperlink>
    </w:p>
    <w:p w14:paraId="3815FF59" w14:textId="0A7F1F5B" w:rsidR="006918E5" w:rsidRPr="006918E5" w:rsidRDefault="006918E5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9381999" w:history="1">
        <w:r w:rsidRPr="006918E5">
          <w:rPr>
            <w:rStyle w:val="Collegamentoipertestuale"/>
          </w:rPr>
          <w:t>1.- COMUNICAZIONI DELLA F.I.G.C.</w:t>
        </w:r>
        <w:r w:rsidRPr="006918E5">
          <w:rPr>
            <w:webHidden/>
          </w:rPr>
          <w:tab/>
        </w:r>
        <w:r w:rsidRPr="006918E5">
          <w:rPr>
            <w:webHidden/>
          </w:rPr>
          <w:fldChar w:fldCharType="begin"/>
        </w:r>
        <w:r w:rsidRPr="006918E5">
          <w:rPr>
            <w:webHidden/>
          </w:rPr>
          <w:instrText xml:space="preserve"> PAGEREF _Toc139381999 \h </w:instrText>
        </w:r>
        <w:r w:rsidRPr="006918E5">
          <w:rPr>
            <w:webHidden/>
          </w:rPr>
        </w:r>
        <w:r w:rsidRPr="006918E5">
          <w:rPr>
            <w:webHidden/>
          </w:rPr>
          <w:fldChar w:fldCharType="separate"/>
        </w:r>
        <w:r w:rsidRPr="006918E5">
          <w:rPr>
            <w:webHidden/>
          </w:rPr>
          <w:t>1</w:t>
        </w:r>
        <w:r w:rsidRPr="006918E5">
          <w:rPr>
            <w:webHidden/>
          </w:rPr>
          <w:fldChar w:fldCharType="end"/>
        </w:r>
      </w:hyperlink>
    </w:p>
    <w:p w14:paraId="3EF1C22A" w14:textId="6B078F1C" w:rsidR="006918E5" w:rsidRPr="006918E5" w:rsidRDefault="006918E5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9382000" w:history="1">
        <w:r w:rsidRPr="006918E5">
          <w:rPr>
            <w:rStyle w:val="Collegamentoipertestuale"/>
          </w:rPr>
          <w:t>2.- COMUNICAZIONI DELLA LEGA NAZIONALE DILETTANTI</w:t>
        </w:r>
        <w:r w:rsidRPr="006918E5">
          <w:rPr>
            <w:webHidden/>
          </w:rPr>
          <w:tab/>
        </w:r>
        <w:r w:rsidRPr="006918E5">
          <w:rPr>
            <w:webHidden/>
          </w:rPr>
          <w:fldChar w:fldCharType="begin"/>
        </w:r>
        <w:r w:rsidRPr="006918E5">
          <w:rPr>
            <w:webHidden/>
          </w:rPr>
          <w:instrText xml:space="preserve"> PAGEREF _Toc139382000 \h </w:instrText>
        </w:r>
        <w:r w:rsidRPr="006918E5">
          <w:rPr>
            <w:webHidden/>
          </w:rPr>
        </w:r>
        <w:r w:rsidRPr="006918E5">
          <w:rPr>
            <w:webHidden/>
          </w:rPr>
          <w:fldChar w:fldCharType="separate"/>
        </w:r>
        <w:r w:rsidRPr="006918E5">
          <w:rPr>
            <w:webHidden/>
          </w:rPr>
          <w:t>1</w:t>
        </w:r>
        <w:r w:rsidRPr="006918E5">
          <w:rPr>
            <w:webHidden/>
          </w:rPr>
          <w:fldChar w:fldCharType="end"/>
        </w:r>
      </w:hyperlink>
    </w:p>
    <w:p w14:paraId="5BB28E03" w14:textId="7270C696" w:rsidR="006918E5" w:rsidRPr="006918E5" w:rsidRDefault="006918E5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39382001" w:history="1">
        <w:r w:rsidRPr="006918E5">
          <w:rPr>
            <w:rStyle w:val="Collegamentoipertestuale"/>
          </w:rPr>
          <w:t>2.1.- COMUNICATI UFFICIALI DELLA L.N.D.</w:t>
        </w:r>
        <w:r w:rsidRPr="006918E5">
          <w:rPr>
            <w:webHidden/>
          </w:rPr>
          <w:tab/>
        </w:r>
        <w:r w:rsidRPr="006918E5">
          <w:rPr>
            <w:webHidden/>
          </w:rPr>
          <w:fldChar w:fldCharType="begin"/>
        </w:r>
        <w:r w:rsidRPr="006918E5">
          <w:rPr>
            <w:webHidden/>
          </w:rPr>
          <w:instrText xml:space="preserve"> PAGEREF _Toc139382001 \h </w:instrText>
        </w:r>
        <w:r w:rsidRPr="006918E5">
          <w:rPr>
            <w:webHidden/>
          </w:rPr>
        </w:r>
        <w:r w:rsidRPr="006918E5">
          <w:rPr>
            <w:webHidden/>
          </w:rPr>
          <w:fldChar w:fldCharType="separate"/>
        </w:r>
        <w:r w:rsidRPr="006918E5">
          <w:rPr>
            <w:webHidden/>
          </w:rPr>
          <w:t>1</w:t>
        </w:r>
        <w:r w:rsidRPr="006918E5">
          <w:rPr>
            <w:webHidden/>
          </w:rPr>
          <w:fldChar w:fldCharType="end"/>
        </w:r>
      </w:hyperlink>
    </w:p>
    <w:p w14:paraId="6BFEF13D" w14:textId="79A9B39B" w:rsidR="006918E5" w:rsidRPr="006918E5" w:rsidRDefault="006918E5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39382002" w:history="1">
        <w:r w:rsidRPr="006918E5">
          <w:rPr>
            <w:rStyle w:val="Collegamentoipertestuale"/>
          </w:rPr>
          <w:t>2.2.- CIRCOLARI UFFICIALI DELLA L.N.D.</w:t>
        </w:r>
        <w:r w:rsidRPr="006918E5">
          <w:rPr>
            <w:webHidden/>
          </w:rPr>
          <w:tab/>
        </w:r>
        <w:r w:rsidRPr="006918E5">
          <w:rPr>
            <w:webHidden/>
          </w:rPr>
          <w:fldChar w:fldCharType="begin"/>
        </w:r>
        <w:r w:rsidRPr="006918E5">
          <w:rPr>
            <w:webHidden/>
          </w:rPr>
          <w:instrText xml:space="preserve"> PAGEREF _Toc139382002 \h </w:instrText>
        </w:r>
        <w:r w:rsidRPr="006918E5">
          <w:rPr>
            <w:webHidden/>
          </w:rPr>
        </w:r>
        <w:r w:rsidRPr="006918E5">
          <w:rPr>
            <w:webHidden/>
          </w:rPr>
          <w:fldChar w:fldCharType="separate"/>
        </w:r>
        <w:r w:rsidRPr="006918E5">
          <w:rPr>
            <w:webHidden/>
          </w:rPr>
          <w:t>2</w:t>
        </w:r>
        <w:r w:rsidRPr="006918E5">
          <w:rPr>
            <w:webHidden/>
          </w:rPr>
          <w:fldChar w:fldCharType="end"/>
        </w:r>
      </w:hyperlink>
    </w:p>
    <w:p w14:paraId="2E799D6F" w14:textId="29DD5700" w:rsidR="006918E5" w:rsidRPr="006918E5" w:rsidRDefault="006918E5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9382003" w:history="1">
        <w:r w:rsidRPr="006918E5">
          <w:rPr>
            <w:rStyle w:val="Collegamentoipertestuale"/>
          </w:rPr>
          <w:t>3.- COMUNICAZIONI DEL COMITATO REGIONALE MARCHE</w:t>
        </w:r>
        <w:r w:rsidRPr="006918E5">
          <w:rPr>
            <w:webHidden/>
          </w:rPr>
          <w:tab/>
        </w:r>
        <w:r w:rsidRPr="006918E5">
          <w:rPr>
            <w:webHidden/>
          </w:rPr>
          <w:fldChar w:fldCharType="begin"/>
        </w:r>
        <w:r w:rsidRPr="006918E5">
          <w:rPr>
            <w:webHidden/>
          </w:rPr>
          <w:instrText xml:space="preserve"> PAGEREF _Toc139382003 \h </w:instrText>
        </w:r>
        <w:r w:rsidRPr="006918E5">
          <w:rPr>
            <w:webHidden/>
          </w:rPr>
        </w:r>
        <w:r w:rsidRPr="006918E5">
          <w:rPr>
            <w:webHidden/>
          </w:rPr>
          <w:fldChar w:fldCharType="separate"/>
        </w:r>
        <w:r w:rsidRPr="006918E5">
          <w:rPr>
            <w:webHidden/>
          </w:rPr>
          <w:t>4</w:t>
        </w:r>
        <w:r w:rsidRPr="006918E5">
          <w:rPr>
            <w:webHidden/>
          </w:rPr>
          <w:fldChar w:fldCharType="end"/>
        </w:r>
      </w:hyperlink>
    </w:p>
    <w:p w14:paraId="0A9970F0" w14:textId="7153459F" w:rsidR="006918E5" w:rsidRPr="006918E5" w:rsidRDefault="006918E5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39382004" w:history="1">
        <w:r w:rsidRPr="006918E5">
          <w:rPr>
            <w:rStyle w:val="Collegamentoipertestuale"/>
          </w:rPr>
          <w:t>3.1.- PORTALE SERVIZI - FIGC - ANAGRAFE FEDERALE PER ISTANZE DI FUSIONI -         SCISSIONI - CAMBI DI SEDE SOCIALE E/O CAMBI DI DENOMINAZIONE SOCIALE -         CONFERIMENTI D'AZIENDA, STAGIONE SPORTIVA 2023/2024</w:t>
        </w:r>
        <w:r w:rsidRPr="006918E5">
          <w:rPr>
            <w:webHidden/>
          </w:rPr>
          <w:tab/>
        </w:r>
        <w:r w:rsidRPr="006918E5">
          <w:rPr>
            <w:webHidden/>
          </w:rPr>
          <w:fldChar w:fldCharType="begin"/>
        </w:r>
        <w:r w:rsidRPr="006918E5">
          <w:rPr>
            <w:webHidden/>
          </w:rPr>
          <w:instrText xml:space="preserve"> PAGEREF _Toc139382004 \h </w:instrText>
        </w:r>
        <w:r w:rsidRPr="006918E5">
          <w:rPr>
            <w:webHidden/>
          </w:rPr>
        </w:r>
        <w:r w:rsidRPr="006918E5">
          <w:rPr>
            <w:webHidden/>
          </w:rPr>
          <w:fldChar w:fldCharType="separate"/>
        </w:r>
        <w:r w:rsidRPr="006918E5">
          <w:rPr>
            <w:webHidden/>
          </w:rPr>
          <w:t>4</w:t>
        </w:r>
        <w:r w:rsidRPr="006918E5">
          <w:rPr>
            <w:webHidden/>
          </w:rPr>
          <w:fldChar w:fldCharType="end"/>
        </w:r>
      </w:hyperlink>
    </w:p>
    <w:p w14:paraId="3B8E50D9" w14:textId="3BCC9D4D" w:rsidR="006918E5" w:rsidRPr="006918E5" w:rsidRDefault="006918E5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39382005" w:history="1">
        <w:r w:rsidRPr="006918E5">
          <w:rPr>
            <w:rStyle w:val="Collegamentoipertestuale"/>
          </w:rPr>
          <w:t>3.2.- SOCIETA’ INATTIVE</w:t>
        </w:r>
        <w:r w:rsidRPr="006918E5">
          <w:rPr>
            <w:webHidden/>
          </w:rPr>
          <w:tab/>
        </w:r>
        <w:r w:rsidRPr="006918E5">
          <w:rPr>
            <w:webHidden/>
          </w:rPr>
          <w:fldChar w:fldCharType="begin"/>
        </w:r>
        <w:r w:rsidRPr="006918E5">
          <w:rPr>
            <w:webHidden/>
          </w:rPr>
          <w:instrText xml:space="preserve"> PAGEREF _Toc139382005 \h </w:instrText>
        </w:r>
        <w:r w:rsidRPr="006918E5">
          <w:rPr>
            <w:webHidden/>
          </w:rPr>
        </w:r>
        <w:r w:rsidRPr="006918E5">
          <w:rPr>
            <w:webHidden/>
          </w:rPr>
          <w:fldChar w:fldCharType="separate"/>
        </w:r>
        <w:r w:rsidRPr="006918E5">
          <w:rPr>
            <w:webHidden/>
          </w:rPr>
          <w:t>4</w:t>
        </w:r>
        <w:r w:rsidRPr="006918E5">
          <w:rPr>
            <w:webHidden/>
          </w:rPr>
          <w:fldChar w:fldCharType="end"/>
        </w:r>
      </w:hyperlink>
    </w:p>
    <w:p w14:paraId="5DC06E5F" w14:textId="3144DDBF" w:rsidR="006918E5" w:rsidRPr="006918E5" w:rsidRDefault="006918E5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39382006" w:history="1">
        <w:r w:rsidRPr="006918E5">
          <w:rPr>
            <w:rStyle w:val="Collegamentoipertestuale"/>
          </w:rPr>
          <w:t>3.3.- NOMINE COMPOSIZIONE DELEGAZIONI PROVINCIALI MARCHE</w:t>
        </w:r>
        <w:r w:rsidRPr="006918E5">
          <w:rPr>
            <w:webHidden/>
          </w:rPr>
          <w:tab/>
        </w:r>
        <w:r w:rsidRPr="006918E5">
          <w:rPr>
            <w:webHidden/>
          </w:rPr>
          <w:fldChar w:fldCharType="begin"/>
        </w:r>
        <w:r w:rsidRPr="006918E5">
          <w:rPr>
            <w:webHidden/>
          </w:rPr>
          <w:instrText xml:space="preserve"> PAGEREF _Toc139382006 \h </w:instrText>
        </w:r>
        <w:r w:rsidRPr="006918E5">
          <w:rPr>
            <w:webHidden/>
          </w:rPr>
        </w:r>
        <w:r w:rsidRPr="006918E5">
          <w:rPr>
            <w:webHidden/>
          </w:rPr>
          <w:fldChar w:fldCharType="separate"/>
        </w:r>
        <w:r w:rsidRPr="006918E5">
          <w:rPr>
            <w:webHidden/>
          </w:rPr>
          <w:t>4</w:t>
        </w:r>
        <w:r w:rsidRPr="006918E5">
          <w:rPr>
            <w:webHidden/>
          </w:rPr>
          <w:fldChar w:fldCharType="end"/>
        </w:r>
      </w:hyperlink>
    </w:p>
    <w:p w14:paraId="3A570EAD" w14:textId="1F70E248" w:rsidR="006918E5" w:rsidRPr="006918E5" w:rsidRDefault="006918E5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9382007" w:history="1">
        <w:r w:rsidRPr="006918E5">
          <w:rPr>
            <w:rStyle w:val="Collegamentoipertestuale"/>
          </w:rPr>
          <w:t>4.- COMUNICAZIONI DELLA DELEGAZIONE PROVINCIALE</w:t>
        </w:r>
        <w:r w:rsidRPr="006918E5">
          <w:rPr>
            <w:webHidden/>
          </w:rPr>
          <w:tab/>
        </w:r>
        <w:r w:rsidRPr="006918E5">
          <w:rPr>
            <w:webHidden/>
          </w:rPr>
          <w:fldChar w:fldCharType="begin"/>
        </w:r>
        <w:r w:rsidRPr="006918E5">
          <w:rPr>
            <w:webHidden/>
          </w:rPr>
          <w:instrText xml:space="preserve"> PAGEREF _Toc139382007 \h </w:instrText>
        </w:r>
        <w:r w:rsidRPr="006918E5">
          <w:rPr>
            <w:webHidden/>
          </w:rPr>
        </w:r>
        <w:r w:rsidRPr="006918E5">
          <w:rPr>
            <w:webHidden/>
          </w:rPr>
          <w:fldChar w:fldCharType="separate"/>
        </w:r>
        <w:r w:rsidRPr="006918E5">
          <w:rPr>
            <w:webHidden/>
          </w:rPr>
          <w:t>5</w:t>
        </w:r>
        <w:r w:rsidRPr="006918E5">
          <w:rPr>
            <w:webHidden/>
          </w:rPr>
          <w:fldChar w:fldCharType="end"/>
        </w:r>
      </w:hyperlink>
    </w:p>
    <w:p w14:paraId="38DAC65C" w14:textId="79E3053A" w:rsidR="006918E5" w:rsidRPr="006918E5" w:rsidRDefault="006918E5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39382008" w:history="1">
        <w:r w:rsidRPr="006918E5">
          <w:rPr>
            <w:rStyle w:val="Collegamentoipertestuale"/>
          </w:rPr>
          <w:t>4.1.- PORTALE FIGC ANAGRAFE FEDERALE – NUOVO INCONTRO INFORMATIVO</w:t>
        </w:r>
        <w:r w:rsidRPr="006918E5">
          <w:rPr>
            <w:webHidden/>
          </w:rPr>
          <w:tab/>
        </w:r>
        <w:r w:rsidRPr="006918E5">
          <w:rPr>
            <w:webHidden/>
          </w:rPr>
          <w:fldChar w:fldCharType="begin"/>
        </w:r>
        <w:r w:rsidRPr="006918E5">
          <w:rPr>
            <w:webHidden/>
          </w:rPr>
          <w:instrText xml:space="preserve"> PAGEREF _Toc139382008 \h </w:instrText>
        </w:r>
        <w:r w:rsidRPr="006918E5">
          <w:rPr>
            <w:webHidden/>
          </w:rPr>
        </w:r>
        <w:r w:rsidRPr="006918E5">
          <w:rPr>
            <w:webHidden/>
          </w:rPr>
          <w:fldChar w:fldCharType="separate"/>
        </w:r>
        <w:r w:rsidRPr="006918E5">
          <w:rPr>
            <w:webHidden/>
          </w:rPr>
          <w:t>5</w:t>
        </w:r>
        <w:r w:rsidRPr="006918E5">
          <w:rPr>
            <w:webHidden/>
          </w:rPr>
          <w:fldChar w:fldCharType="end"/>
        </w:r>
      </w:hyperlink>
    </w:p>
    <w:p w14:paraId="3BF88426" w14:textId="7B77C38D" w:rsidR="006918E5" w:rsidRPr="006918E5" w:rsidRDefault="006918E5">
      <w:pPr>
        <w:pStyle w:val="Sommario2"/>
        <w:rPr>
          <w:rFonts w:eastAsiaTheme="minorEastAsia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39382009" w:history="1">
        <w:r w:rsidRPr="006918E5">
          <w:rPr>
            <w:rStyle w:val="Collegamentoipertestuale"/>
          </w:rPr>
          <w:t>4.2.– ORARIO APERTURA AL PUBBLICO DELLA DELEGAZIONE PROVINCIALE</w:t>
        </w:r>
        <w:r w:rsidRPr="006918E5">
          <w:rPr>
            <w:webHidden/>
          </w:rPr>
          <w:tab/>
        </w:r>
        <w:r w:rsidRPr="006918E5">
          <w:rPr>
            <w:webHidden/>
          </w:rPr>
          <w:fldChar w:fldCharType="begin"/>
        </w:r>
        <w:r w:rsidRPr="006918E5">
          <w:rPr>
            <w:webHidden/>
          </w:rPr>
          <w:instrText xml:space="preserve"> PAGEREF _Toc139382009 \h </w:instrText>
        </w:r>
        <w:r w:rsidRPr="006918E5">
          <w:rPr>
            <w:webHidden/>
          </w:rPr>
        </w:r>
        <w:r w:rsidRPr="006918E5">
          <w:rPr>
            <w:webHidden/>
          </w:rPr>
          <w:fldChar w:fldCharType="separate"/>
        </w:r>
        <w:r w:rsidRPr="006918E5">
          <w:rPr>
            <w:webHidden/>
          </w:rPr>
          <w:t>6</w:t>
        </w:r>
        <w:r w:rsidRPr="006918E5">
          <w:rPr>
            <w:webHidden/>
          </w:rPr>
          <w:fldChar w:fldCharType="end"/>
        </w:r>
      </w:hyperlink>
    </w:p>
    <w:p w14:paraId="47F27FA5" w14:textId="32BB3BF2" w:rsidR="006918E5" w:rsidRPr="006918E5" w:rsidRDefault="006918E5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9382010" w:history="1">
        <w:r w:rsidRPr="006918E5">
          <w:rPr>
            <w:rStyle w:val="Collegamentoipertestuale"/>
          </w:rPr>
          <w:t>6.- ALLEGATI</w:t>
        </w:r>
        <w:r w:rsidRPr="006918E5">
          <w:rPr>
            <w:webHidden/>
          </w:rPr>
          <w:tab/>
        </w:r>
        <w:r w:rsidRPr="006918E5">
          <w:rPr>
            <w:webHidden/>
          </w:rPr>
          <w:fldChar w:fldCharType="begin"/>
        </w:r>
        <w:r w:rsidRPr="006918E5">
          <w:rPr>
            <w:webHidden/>
          </w:rPr>
          <w:instrText xml:space="preserve"> PAGEREF _Toc139382010 \h </w:instrText>
        </w:r>
        <w:r w:rsidRPr="006918E5">
          <w:rPr>
            <w:webHidden/>
          </w:rPr>
        </w:r>
        <w:r w:rsidRPr="006918E5">
          <w:rPr>
            <w:webHidden/>
          </w:rPr>
          <w:fldChar w:fldCharType="separate"/>
        </w:r>
        <w:r w:rsidRPr="006918E5">
          <w:rPr>
            <w:webHidden/>
          </w:rPr>
          <w:t>6</w:t>
        </w:r>
        <w:r w:rsidRPr="006918E5">
          <w:rPr>
            <w:webHidden/>
          </w:rPr>
          <w:fldChar w:fldCharType="end"/>
        </w:r>
      </w:hyperlink>
    </w:p>
    <w:p w14:paraId="52FBB0A5" w14:textId="3D17AE9D" w:rsidR="00CA5433" w:rsidRDefault="00CA5433" w:rsidP="00D4343D">
      <w:pPr>
        <w:pStyle w:val="A117gare"/>
        <w:spacing w:line="240" w:lineRule="auto"/>
      </w:pPr>
      <w:r w:rsidRPr="006918E5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51EBC2C2" w14:textId="32DB68DD" w:rsidR="00CA5433" w:rsidRDefault="00CA5433" w:rsidP="00705143">
      <w:pPr>
        <w:pStyle w:val="A117gare"/>
      </w:pPr>
    </w:p>
    <w:p w14:paraId="60FA7AC7" w14:textId="77777777" w:rsidR="00D24E10" w:rsidRDefault="00D24E10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1" w:name="_Toc137221168"/>
      <w:bookmarkStart w:id="32" w:name="_Toc139381999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1"/>
      <w:bookmarkEnd w:id="32"/>
    </w:p>
    <w:p w14:paraId="45A7D474" w14:textId="1CA95078" w:rsidR="004E51AB" w:rsidRDefault="004E51AB" w:rsidP="00D931F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575508D4" w14:textId="77777777" w:rsidR="0081768E" w:rsidRDefault="0081768E" w:rsidP="00D931F3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3" w:name="_Toc137221169"/>
      <w:bookmarkStart w:id="34" w:name="_Toc139382000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3"/>
      <w:bookmarkEnd w:id="34"/>
    </w:p>
    <w:p w14:paraId="1625C4CC" w14:textId="2E3DDFA7" w:rsidR="00676F6C" w:rsidRDefault="00676F6C" w:rsidP="00676F6C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F541D0" w:rsidRDefault="0025252B" w:rsidP="00F541D0">
      <w:pPr>
        <w:pStyle w:val="1-aaA111"/>
      </w:pPr>
      <w:bookmarkStart w:id="35" w:name="_Toc137221170"/>
      <w:bookmarkStart w:id="36" w:name="_Toc139382001"/>
      <w:r w:rsidRPr="00F541D0">
        <w:t>2.1.- comunicati ufficiali della L.N.D.</w:t>
      </w:r>
      <w:bookmarkEnd w:id="35"/>
      <w:bookmarkEnd w:id="36"/>
      <w:r w:rsidRPr="00F541D0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662D9B49" w14:textId="77777777" w:rsidR="00CF2ED8" w:rsidRPr="00A6573A" w:rsidRDefault="00CF2ED8" w:rsidP="00CF2ED8">
      <w:pPr>
        <w:pStyle w:val="1AB"/>
      </w:pPr>
      <w:r>
        <w:t>C.U. n. 1 del 01.07.2023 – STAGIONE SPORTIVA 2023/2024</w:t>
      </w:r>
    </w:p>
    <w:p w14:paraId="7EAB2D70" w14:textId="77777777" w:rsidR="00CF2ED8" w:rsidRDefault="00CF2ED8" w:rsidP="00CF2ED8">
      <w:pPr>
        <w:pStyle w:val="A119"/>
      </w:pPr>
      <w:r>
        <w:t>Si pubblica in allegato il testo integrale del C.U. n. 1 del 01.07.2023 della L.N.D. – stagione sportiva 2023/2024.</w:t>
      </w:r>
    </w:p>
    <w:p w14:paraId="07FB0D70" w14:textId="2BB8370C" w:rsidR="00CF2ED8" w:rsidRDefault="00E62AA0" w:rsidP="00E62AA0">
      <w:pPr>
        <w:pStyle w:val="A119"/>
      </w:pPr>
      <w:hyperlink r:id="rId8" w:history="1">
        <w:r w:rsidRPr="00BD5402">
          <w:rPr>
            <w:rStyle w:val="Collegamentoipertestuale"/>
          </w:rPr>
          <w:t>https://lnd.it/it/comunicati-e-circolari/comunicati-ufficiali/stagione-sportiva-2023-2024/11074-comunicato-ufficiale-n-1-attivita-ufficiale-della-lega-nazionale-dilettanti-stagione-sportiva-2023-2024/file</w:t>
        </w:r>
      </w:hyperlink>
      <w:r>
        <w:t xml:space="preserve"> </w:t>
      </w:r>
    </w:p>
    <w:p w14:paraId="5885301A" w14:textId="77777777" w:rsidR="00E62AA0" w:rsidRDefault="00E62AA0" w:rsidP="00E62AA0">
      <w:pPr>
        <w:pStyle w:val="A119"/>
      </w:pPr>
    </w:p>
    <w:p w14:paraId="453F3CF5" w14:textId="77777777" w:rsidR="00CF2ED8" w:rsidRPr="00A6573A" w:rsidRDefault="00CF2ED8" w:rsidP="00CF2ED8">
      <w:pPr>
        <w:pStyle w:val="1AB"/>
      </w:pPr>
      <w:r>
        <w:t>C.U. n. 2 del 01.07.2023 – STAGIONE SPORTIVA 2023/2024</w:t>
      </w:r>
    </w:p>
    <w:p w14:paraId="2612507B" w14:textId="77777777" w:rsidR="00CF2ED8" w:rsidRDefault="00CF2ED8" w:rsidP="00CF2ED8">
      <w:pPr>
        <w:pStyle w:val="A119"/>
      </w:pPr>
      <w:r>
        <w:t>Si pubblica in allegato il testo integrale del C.U. n. 2 del 01.07.2023 della L.N.D. contenente l’attività della Lega Nazionale Dilettanti-Divisione calcio a 5.</w:t>
      </w:r>
    </w:p>
    <w:p w14:paraId="27A6517B" w14:textId="7FCD7FAA" w:rsidR="00CF2ED8" w:rsidRDefault="00E62AA0" w:rsidP="00E62AA0">
      <w:pPr>
        <w:pStyle w:val="A119"/>
      </w:pPr>
      <w:hyperlink r:id="rId9" w:history="1">
        <w:r w:rsidRPr="00BD5402">
          <w:rPr>
            <w:rStyle w:val="Collegamentoipertestuale"/>
          </w:rPr>
          <w:t>https://lnd.it/it/comunicati-e-circolari/comunicati-ufficiali/stagione-sportiva-2023-2024/11075-comunicato-ufficiale-n-2-attivita-ufficiale-della-lega-nazionale-dilettanti-divisione-calcio-a-cinque/file</w:t>
        </w:r>
      </w:hyperlink>
    </w:p>
    <w:p w14:paraId="1579AEB4" w14:textId="77777777" w:rsidR="00E62AA0" w:rsidRDefault="00E62AA0" w:rsidP="00E62AA0">
      <w:pPr>
        <w:pStyle w:val="A119"/>
      </w:pPr>
    </w:p>
    <w:p w14:paraId="3290AA82" w14:textId="77777777" w:rsidR="00CF2ED8" w:rsidRPr="00A6573A" w:rsidRDefault="00CF2ED8" w:rsidP="00CF2ED8">
      <w:pPr>
        <w:pStyle w:val="1AB"/>
      </w:pPr>
      <w:r>
        <w:t>C.U. n. 3 del 01.07.2023 – STAGIONE SPORTIVA 2023/2024</w:t>
      </w:r>
    </w:p>
    <w:p w14:paraId="72EA1A5C" w14:textId="77777777" w:rsidR="00CF2ED8" w:rsidRDefault="00CF2ED8" w:rsidP="00CF2ED8">
      <w:pPr>
        <w:pStyle w:val="A119"/>
      </w:pPr>
      <w:r>
        <w:t>Si pubblica in allegato il testo integrale del C.U. n. 3 del 01.07.2023 della L.N.D. inerente l’obbligatorietà della visita medica per l’attività agonistica.</w:t>
      </w:r>
    </w:p>
    <w:p w14:paraId="1A023329" w14:textId="19A0AFA2" w:rsidR="00CF2ED8" w:rsidRDefault="00E62AA0" w:rsidP="00E62AA0">
      <w:pPr>
        <w:pStyle w:val="A119"/>
      </w:pPr>
      <w:hyperlink r:id="rId10" w:history="1">
        <w:r w:rsidRPr="00BD5402">
          <w:rPr>
            <w:rStyle w:val="Collegamentoipertestuale"/>
          </w:rPr>
          <w:t>https://lnd.it/it/comunicati-e-circolari/comunicati-ufficiali/stagione-sportiva-2023-2024/11076-comunicato-ufficiale-n-3-visita-medica-idoneita-ex-art-43-noif/file</w:t>
        </w:r>
      </w:hyperlink>
    </w:p>
    <w:p w14:paraId="03BFA405" w14:textId="77777777" w:rsidR="00E62AA0" w:rsidRDefault="00E62AA0" w:rsidP="00CF2ED8">
      <w:pPr>
        <w:pStyle w:val="1AB"/>
      </w:pPr>
    </w:p>
    <w:p w14:paraId="6171698F" w14:textId="2008916C" w:rsidR="00CF2ED8" w:rsidRPr="00A6573A" w:rsidRDefault="00CF2ED8" w:rsidP="00CF2ED8">
      <w:pPr>
        <w:pStyle w:val="1AB"/>
      </w:pPr>
      <w:r>
        <w:t>C.U. n. 4 del 01.07.2023 – STAGIONE SPORTIVA 2023/2024</w:t>
      </w:r>
    </w:p>
    <w:p w14:paraId="56EB7F98" w14:textId="77777777" w:rsidR="00CF2ED8" w:rsidRDefault="00CF2ED8" w:rsidP="00CF2ED8">
      <w:pPr>
        <w:pStyle w:val="A119"/>
      </w:pPr>
      <w:r>
        <w:t>Si pubblica in allegato il testo integrale del C.U. n. 4 del 01.07.2023 della L.N.D. contenente gli orari ufficiali di inizio delle gare durante la stagione sportiva 2023/2024.</w:t>
      </w:r>
    </w:p>
    <w:p w14:paraId="238AD299" w14:textId="7A0D1C07" w:rsidR="00CF2ED8" w:rsidRDefault="00E62AA0" w:rsidP="00E62AA0">
      <w:pPr>
        <w:pStyle w:val="A119"/>
      </w:pPr>
      <w:hyperlink r:id="rId11" w:history="1">
        <w:r w:rsidRPr="00BD5402">
          <w:rPr>
            <w:rStyle w:val="Collegamentoipertestuale"/>
          </w:rPr>
          <w:t>https://lnd.it/it/comunicati-e-circolari/comunicati-ufficiali/stagione-sportiva-2023-2024/11077-comunicato-ufficiale-n-4-orari-inizio-g</w:t>
        </w:r>
        <w:r w:rsidRPr="00BD5402">
          <w:rPr>
            <w:rStyle w:val="Collegamentoipertestuale"/>
          </w:rPr>
          <w:t>a</w:t>
        </w:r>
        <w:r w:rsidRPr="00BD5402">
          <w:rPr>
            <w:rStyle w:val="Collegamentoipertestuale"/>
          </w:rPr>
          <w:t>re-ufficiali-stagione-sportiva-2023-2024/file</w:t>
        </w:r>
      </w:hyperlink>
    </w:p>
    <w:p w14:paraId="4F2CF5CA" w14:textId="77777777" w:rsidR="00E62AA0" w:rsidRDefault="00E62AA0" w:rsidP="00E62AA0">
      <w:pPr>
        <w:pStyle w:val="A119"/>
      </w:pPr>
    </w:p>
    <w:p w14:paraId="1FBDEC09" w14:textId="77777777" w:rsidR="00CF2ED8" w:rsidRPr="00F508D0" w:rsidRDefault="00CF2ED8" w:rsidP="00CF2ED8">
      <w:pPr>
        <w:pStyle w:val="1AB"/>
      </w:pPr>
      <w:r>
        <w:t>C.U. n. 5 del 01.07.2023 – STAGIONE SPORTIVA 2023/2024</w:t>
      </w:r>
    </w:p>
    <w:p w14:paraId="5414CE70" w14:textId="77777777" w:rsidR="00CF2ED8" w:rsidRDefault="00CF2ED8" w:rsidP="00CF2ED8">
      <w:pPr>
        <w:pStyle w:val="A119"/>
      </w:pPr>
      <w:r>
        <w:t>Si pubblica in allegato il testo integrale del C.U. n. 5 del 01.07.2023 della L.N.D. contenente il programma relativo alla manifestazioni nazionali organizzate dalla L.N.D. nella stagione sportiva 2023/2024.</w:t>
      </w:r>
    </w:p>
    <w:p w14:paraId="3D408F3B" w14:textId="350B552F" w:rsidR="00CF2ED8" w:rsidRDefault="00E62AA0" w:rsidP="00E62AA0">
      <w:pPr>
        <w:pStyle w:val="A119"/>
      </w:pPr>
      <w:hyperlink r:id="rId12" w:history="1">
        <w:r w:rsidRPr="00BD5402">
          <w:rPr>
            <w:rStyle w:val="Collegamentoipertestuale"/>
          </w:rPr>
          <w:t>https://lnd.it/it/comunicati-e-circolari/comunicati-ufficiali/stagione-sportiva-2023-2024/11078-comunicato-ufficiale-n-5-programma-manifestazioni-nazionali-organizzate-dalla-lnd/file</w:t>
        </w:r>
      </w:hyperlink>
    </w:p>
    <w:p w14:paraId="43B99405" w14:textId="77777777" w:rsidR="00E62AA0" w:rsidRDefault="00E62AA0" w:rsidP="00E62AA0">
      <w:pPr>
        <w:pStyle w:val="A119"/>
      </w:pPr>
    </w:p>
    <w:p w14:paraId="70C39D87" w14:textId="77777777" w:rsidR="00CF2ED8" w:rsidRPr="00A6573A" w:rsidRDefault="00CF2ED8" w:rsidP="00CF2ED8">
      <w:pPr>
        <w:pStyle w:val="1AB"/>
      </w:pPr>
      <w:r>
        <w:t>C.U. n. 6 del 01.07.2023 – STAGIONE SPORTIVA 2023/2024</w:t>
      </w:r>
    </w:p>
    <w:p w14:paraId="1B7F2EBE" w14:textId="77777777" w:rsidR="00CF2ED8" w:rsidRDefault="00CF2ED8" w:rsidP="00CF2ED8">
      <w:pPr>
        <w:pStyle w:val="A119"/>
      </w:pPr>
      <w:r>
        <w:t>Si pubblica in allegato il testo integrale del C.U. n. 6 del 01.07.2023 della L.N.D. contenente il regolamento della Coppa Italia Serie D, Eccellenza e Promozione.</w:t>
      </w:r>
    </w:p>
    <w:p w14:paraId="7930FBAC" w14:textId="365280CD" w:rsidR="00CF2ED8" w:rsidRDefault="00E62AA0" w:rsidP="00E62AA0">
      <w:pPr>
        <w:pStyle w:val="A119"/>
      </w:pPr>
      <w:hyperlink r:id="rId13" w:history="1">
        <w:r w:rsidRPr="00BD5402">
          <w:rPr>
            <w:rStyle w:val="Collegamentoipertestuale"/>
          </w:rPr>
          <w:t>https://lnd.it/it/comunicati-e-circolari/comunicati-ufficiali/stagione-sportiva-2023-2024/11079-comunicato-ufficiale-n-6-regolamento-coppa-italia-dilettanti-2023-2024/file</w:t>
        </w:r>
      </w:hyperlink>
    </w:p>
    <w:p w14:paraId="5AB39DB6" w14:textId="77777777" w:rsidR="00E62AA0" w:rsidRDefault="00E62AA0" w:rsidP="00E62AA0">
      <w:pPr>
        <w:pStyle w:val="A119"/>
      </w:pPr>
    </w:p>
    <w:p w14:paraId="6733EEB7" w14:textId="77777777" w:rsidR="00CF2ED8" w:rsidRPr="00F508D0" w:rsidRDefault="00CF2ED8" w:rsidP="00CF2ED8">
      <w:pPr>
        <w:pStyle w:val="1AB"/>
      </w:pPr>
      <w:r>
        <w:t>C.U. n. 7 del 01.07.2023 – STAGIONE SPORTIVA 2023/2024</w:t>
      </w:r>
    </w:p>
    <w:p w14:paraId="4E59DEC9" w14:textId="77777777" w:rsidR="00CF2ED8" w:rsidRDefault="00CF2ED8" w:rsidP="00CF2ED8">
      <w:pPr>
        <w:pStyle w:val="A119"/>
      </w:pPr>
      <w:r>
        <w:t>Si pubblica in allegato il testo integrale del C.U. n. 7 del 01.07.2023 della L.N.D. contenente le nomine relative alla composizione delle Delegazioni Provinciali, Distrettuali e Zonali per la stagione sportiva 2023/2024, a valere fino al 30 giugno 2024.</w:t>
      </w:r>
    </w:p>
    <w:p w14:paraId="68C4ABF8" w14:textId="0C087C08" w:rsidR="00CF2ED8" w:rsidRDefault="00E62AA0" w:rsidP="00E62AA0">
      <w:pPr>
        <w:pStyle w:val="A119"/>
      </w:pPr>
      <w:hyperlink r:id="rId14" w:history="1">
        <w:r w:rsidRPr="00BD5402">
          <w:rPr>
            <w:rStyle w:val="Collegamentoipertestuale"/>
          </w:rPr>
          <w:t>https://lnd.it/it/comunicati-e-circolari/comunicati-ufficiali/stagione-sportiva-2023-2024/11080-comunicato-ufficiale-n-7-nomine-delegazioni-provinciali-distrettuali-e-zonali-2023-2024/file</w:t>
        </w:r>
      </w:hyperlink>
    </w:p>
    <w:p w14:paraId="5DA94FAF" w14:textId="77777777" w:rsidR="00E62AA0" w:rsidRDefault="00E62AA0" w:rsidP="00E62AA0">
      <w:pPr>
        <w:pStyle w:val="A119"/>
      </w:pPr>
    </w:p>
    <w:p w14:paraId="415FE90B" w14:textId="77777777" w:rsidR="005700B5" w:rsidRDefault="005700B5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0B9F6613" w14:textId="554C8327" w:rsidR="00C91D27" w:rsidRDefault="00285B30" w:rsidP="004667D3">
      <w:pPr>
        <w:pStyle w:val="1-aaA111"/>
      </w:pPr>
      <w:bookmarkStart w:id="37" w:name="_Toc137221171"/>
      <w:bookmarkStart w:id="38" w:name="_Toc139382002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37"/>
      <w:bookmarkEnd w:id="38"/>
      <w:r w:rsidRPr="006156C8">
        <w:t xml:space="preserve">  </w:t>
      </w:r>
    </w:p>
    <w:p w14:paraId="4ACE8987" w14:textId="77777777" w:rsidR="00364EA7" w:rsidRDefault="00364EA7" w:rsidP="00CC0C78">
      <w:pPr>
        <w:pStyle w:val="A117gare"/>
      </w:pPr>
    </w:p>
    <w:p w14:paraId="6C6C281C" w14:textId="77777777" w:rsidR="004667D3" w:rsidRDefault="004667D3" w:rsidP="00CC0C78">
      <w:pPr>
        <w:pStyle w:val="A117gare"/>
      </w:pPr>
    </w:p>
    <w:p w14:paraId="30EA3828" w14:textId="77777777" w:rsidR="00CF2ED8" w:rsidRPr="005C1843" w:rsidRDefault="00CF2ED8" w:rsidP="00CF2ED8">
      <w:pPr>
        <w:pStyle w:val="1AB"/>
      </w:pPr>
      <w:r>
        <w:t>CIRCOLARE N. 1 DEL 01.07.2023 – STAGIONE SPORTIVA 2023/2024</w:t>
      </w:r>
    </w:p>
    <w:p w14:paraId="247927FB" w14:textId="77777777" w:rsidR="00CF2ED8" w:rsidRDefault="00CF2ED8" w:rsidP="00CF2ED8">
      <w:pPr>
        <w:pStyle w:val="A119"/>
      </w:pPr>
      <w:r>
        <w:t>Si trasmette, per opportuna conoscenza, la copia della circolare n. 1 del 1.7.2023 della L.N.D. inerente la durata dell’attività agonistica nella stagione sportiva 202232024.</w:t>
      </w:r>
    </w:p>
    <w:p w14:paraId="56FF8CAB" w14:textId="6F0A5224" w:rsidR="00CF2ED8" w:rsidRDefault="00A4636F" w:rsidP="00A4636F">
      <w:pPr>
        <w:pStyle w:val="A119"/>
      </w:pPr>
      <w:hyperlink r:id="rId15" w:history="1">
        <w:r w:rsidRPr="00BD5402">
          <w:rPr>
            <w:rStyle w:val="Collegamentoipertestuale"/>
          </w:rPr>
          <w:t>https://lnd.it/it/comunicati-e-circolari/circolari/circolari-2023-24/11066-circolare-n-1-attivita-ufficiale-stagione-sportiva-2023-2024/file</w:t>
        </w:r>
      </w:hyperlink>
    </w:p>
    <w:p w14:paraId="046B21F1" w14:textId="77777777" w:rsidR="00A4636F" w:rsidRDefault="00A4636F" w:rsidP="00A4636F">
      <w:pPr>
        <w:pStyle w:val="A119"/>
      </w:pPr>
    </w:p>
    <w:p w14:paraId="24C456B6" w14:textId="77777777" w:rsidR="00CF2ED8" w:rsidRPr="005C1843" w:rsidRDefault="00CF2ED8" w:rsidP="00CF2ED8">
      <w:pPr>
        <w:pStyle w:val="1AB"/>
      </w:pPr>
      <w:r>
        <w:t>CIRCOLARE N. 2 DEL 01.07.2023 – STAGIONE SPORTIVA 2023/2024</w:t>
      </w:r>
    </w:p>
    <w:p w14:paraId="1B3F4EC0" w14:textId="77777777" w:rsidR="00CF2ED8" w:rsidRDefault="00CF2ED8" w:rsidP="00CF2ED8">
      <w:pPr>
        <w:pStyle w:val="A119"/>
      </w:pPr>
      <w:r>
        <w:t>Si trasmette, per opportuna conoscenza, la copia della circolare n. 2 del 1.7.2023 della L.N.D. inerente la necessità di conoscere tempestivamente, da parte della Segreteria Federale, le Società dichiarate inattive.</w:t>
      </w:r>
    </w:p>
    <w:p w14:paraId="66BCCBED" w14:textId="4A59FE2B" w:rsidR="00CF2ED8" w:rsidRDefault="00A4636F" w:rsidP="00A4636F">
      <w:pPr>
        <w:pStyle w:val="A119"/>
      </w:pPr>
      <w:hyperlink r:id="rId16" w:history="1">
        <w:r w:rsidRPr="00BD5402">
          <w:rPr>
            <w:rStyle w:val="Collegamentoipertestuale"/>
          </w:rPr>
          <w:t>https://lnd.it/it/comunicati-e-circolari/circolari/circolari-2023-24/11067-circolare-n-2-decadenza-affiliazione-ex-art-16-noif-1/file</w:t>
        </w:r>
      </w:hyperlink>
    </w:p>
    <w:p w14:paraId="51705EDA" w14:textId="77777777" w:rsidR="00A4636F" w:rsidRDefault="00A4636F" w:rsidP="00A4636F">
      <w:pPr>
        <w:pStyle w:val="A119"/>
      </w:pPr>
    </w:p>
    <w:p w14:paraId="73E83B6E" w14:textId="77777777" w:rsidR="00CF2ED8" w:rsidRPr="005C1843" w:rsidRDefault="00CF2ED8" w:rsidP="00CF2ED8">
      <w:pPr>
        <w:pStyle w:val="1AB"/>
      </w:pPr>
      <w:r>
        <w:t>CIRCOLARE N. 3 DEL 01.07.2023 – STAGIONE SPORTIVA 2023/2024</w:t>
      </w:r>
    </w:p>
    <w:p w14:paraId="2F3CE03A" w14:textId="77777777" w:rsidR="00CF2ED8" w:rsidRPr="00CF2ED8" w:rsidRDefault="00CF2ED8" w:rsidP="00CF2ED8">
      <w:pPr>
        <w:pStyle w:val="A119"/>
        <w:rPr>
          <w:b/>
          <w:bCs/>
          <w:u w:val="single"/>
        </w:rPr>
      </w:pPr>
      <w:r w:rsidRPr="00CF2ED8">
        <w:rPr>
          <w:b/>
          <w:bCs/>
          <w:u w:val="single"/>
        </w:rPr>
        <w:t>Gare ufficiali da disputare in assenza di pubblico.</w:t>
      </w:r>
    </w:p>
    <w:p w14:paraId="4D72CEE3" w14:textId="77777777" w:rsidR="00CF2ED8" w:rsidRDefault="00CF2ED8" w:rsidP="00CF2ED8">
      <w:pPr>
        <w:pStyle w:val="A119"/>
      </w:pPr>
      <w:r>
        <w:t>Si trasmette, per opportuna conoscenza, la copia della circolare n. 3 del 1.7.2023 della L.N.D. concernente l’oggetto.</w:t>
      </w:r>
    </w:p>
    <w:p w14:paraId="4877AEAF" w14:textId="28B06860" w:rsidR="00CF2ED8" w:rsidRDefault="00A4636F" w:rsidP="00A4636F">
      <w:pPr>
        <w:pStyle w:val="A119"/>
      </w:pPr>
      <w:hyperlink r:id="rId17" w:history="1">
        <w:r w:rsidRPr="00BD5402">
          <w:rPr>
            <w:rStyle w:val="Collegamentoipertestuale"/>
          </w:rPr>
          <w:t>https://lnd.it/it/comunicati-e-circolari/circolari/circolari-2023-24/11068-circolare-n-3-gare-ufficiali-da-disputare-in-assenza-di-pubblico-1/file</w:t>
        </w:r>
      </w:hyperlink>
    </w:p>
    <w:p w14:paraId="716513E5" w14:textId="77777777" w:rsidR="00A4636F" w:rsidRDefault="00A4636F" w:rsidP="00A4636F">
      <w:pPr>
        <w:pStyle w:val="A119"/>
      </w:pPr>
    </w:p>
    <w:p w14:paraId="32754FB5" w14:textId="77777777" w:rsidR="00CF2ED8" w:rsidRPr="008A2832" w:rsidRDefault="00CF2ED8" w:rsidP="00CF2ED8">
      <w:pPr>
        <w:pStyle w:val="1AB"/>
      </w:pPr>
      <w:r>
        <w:t>CIRCOLARE N. 4 DEL 01.07.2023 – STAGIONE SPORTIVA 2023/2024</w:t>
      </w:r>
    </w:p>
    <w:p w14:paraId="597FAE51" w14:textId="77777777" w:rsidR="00CF2ED8" w:rsidRDefault="00CF2ED8" w:rsidP="00CF2ED8">
      <w:pPr>
        <w:pStyle w:val="A119"/>
      </w:pPr>
      <w:r>
        <w:t>Si trasmette, per opportuna conoscenza, la copia della circolare n. 4 del 1.7.2023 della L.N.D. concernente la necessità di collaborazione fra l’Osservatorio Nazionale sulla Manifestazioni Sportive, istituito presso il Ministero dell’Interno, ed i soggetti deputati all’organizzazione delle competizioni agonistiche indette dalla Lega Nazionale Dilettanti.</w:t>
      </w:r>
    </w:p>
    <w:p w14:paraId="124F31EB" w14:textId="4BED4C52" w:rsidR="00CF2ED8" w:rsidRDefault="00A4636F" w:rsidP="00A4636F">
      <w:pPr>
        <w:pStyle w:val="A119"/>
      </w:pPr>
      <w:hyperlink r:id="rId18" w:history="1">
        <w:r w:rsidRPr="00BD5402">
          <w:rPr>
            <w:rStyle w:val="Collegamentoipertestuale"/>
          </w:rPr>
          <w:t>https://lnd.it/it/comunicati-e-circolari/circolari/circolari-2023-24/11069-circolare-n-4-osservatorio-nazionale-sulle-manifestazioni-sportive-3/file</w:t>
        </w:r>
      </w:hyperlink>
    </w:p>
    <w:p w14:paraId="2E1666AB" w14:textId="77777777" w:rsidR="00A4636F" w:rsidRDefault="00A4636F" w:rsidP="00A4636F">
      <w:pPr>
        <w:pStyle w:val="A119"/>
      </w:pPr>
    </w:p>
    <w:p w14:paraId="033ACBB5" w14:textId="77777777" w:rsidR="00CF2ED8" w:rsidRPr="008A2832" w:rsidRDefault="00CF2ED8" w:rsidP="00CF2ED8">
      <w:pPr>
        <w:pStyle w:val="1AB"/>
      </w:pPr>
      <w:r>
        <w:t>CIRCOLARE N. 5 DEL 01.07.2023 – STAGIONE SPORTIVA 2023/2024</w:t>
      </w:r>
    </w:p>
    <w:p w14:paraId="01A58F3D" w14:textId="77777777" w:rsidR="00CF2ED8" w:rsidRDefault="00CF2ED8" w:rsidP="00CF2ED8">
      <w:pPr>
        <w:pStyle w:val="A119"/>
      </w:pPr>
      <w:r>
        <w:t>Si trasmette, per opportuna conoscenza, la copia della circolare n. 5 del 1.7.2023 della L.N.D. inerente la validità della convenzione fra la L.N.D. e l’U.S.S.I. per la stagione sportiva 2023/2024.</w:t>
      </w:r>
    </w:p>
    <w:p w14:paraId="4774B848" w14:textId="33CEC65A" w:rsidR="00CF2ED8" w:rsidRDefault="00A4636F" w:rsidP="00A4636F">
      <w:pPr>
        <w:pStyle w:val="A119"/>
      </w:pPr>
      <w:hyperlink r:id="rId19" w:history="1">
        <w:r w:rsidRPr="00BD5402">
          <w:rPr>
            <w:rStyle w:val="Collegamentoipertestuale"/>
          </w:rPr>
          <w:t>https://lnd.it/it/comunicati-e-circolari/circolari/circolari-2023-24/11070-circolare-n-5-convenzione-lnd-ussi-3/file</w:t>
        </w:r>
      </w:hyperlink>
    </w:p>
    <w:p w14:paraId="2CC176DA" w14:textId="77777777" w:rsidR="00A4636F" w:rsidRDefault="00A4636F" w:rsidP="00A4636F">
      <w:pPr>
        <w:pStyle w:val="A119"/>
      </w:pPr>
    </w:p>
    <w:p w14:paraId="63CE7791" w14:textId="77777777" w:rsidR="00CF2ED8" w:rsidRPr="008A2832" w:rsidRDefault="00CF2ED8" w:rsidP="00CF2ED8">
      <w:pPr>
        <w:pStyle w:val="1AB"/>
        <w:rPr>
          <w:rFonts w:cs="Arial"/>
        </w:rPr>
      </w:pPr>
      <w:r>
        <w:t>CIRCOLARE N. 6 DEL 01.07.2023 – STAGIONE SPORTIVA 2023/2024</w:t>
      </w:r>
    </w:p>
    <w:p w14:paraId="02CDE579" w14:textId="77777777" w:rsidR="00CF2ED8" w:rsidRPr="00CF2ED8" w:rsidRDefault="00CF2ED8" w:rsidP="00CF2ED8">
      <w:pPr>
        <w:pStyle w:val="A119"/>
        <w:rPr>
          <w:b/>
          <w:bCs/>
          <w:u w:val="single"/>
        </w:rPr>
      </w:pPr>
      <w:r w:rsidRPr="00CF2ED8">
        <w:rPr>
          <w:b/>
          <w:bCs/>
          <w:u w:val="single"/>
        </w:rPr>
        <w:t>Rapporti con gli organi di informazione per l’esercizio del diritto di cronaca per la stagione sportiva 2023/2024</w:t>
      </w:r>
    </w:p>
    <w:p w14:paraId="2FE906BC" w14:textId="77777777" w:rsidR="00CF2ED8" w:rsidRDefault="00CF2ED8" w:rsidP="00CF2ED8">
      <w:pPr>
        <w:pStyle w:val="A119"/>
      </w:pPr>
      <w:r>
        <w:t>Si trasmette, per opportuna conoscenza, la copia della circolare n. 6 del 1.7.2023 della L.N.D. concernente l’oggetto.</w:t>
      </w:r>
    </w:p>
    <w:p w14:paraId="3003A1D5" w14:textId="60D6A38B" w:rsidR="00A4636F" w:rsidRDefault="00A4636F" w:rsidP="00A4636F">
      <w:pPr>
        <w:pStyle w:val="A119"/>
      </w:pPr>
      <w:hyperlink r:id="rId20" w:history="1">
        <w:r w:rsidRPr="00BD5402">
          <w:rPr>
            <w:rStyle w:val="Collegamentoipertestuale"/>
          </w:rPr>
          <w:t>https://lnd.it/it/comunicati-e-circolari/circolari/circolari-2023-24/11071-circolare-n-6-rapporti-con-gli-organi-di-informazione/file</w:t>
        </w:r>
      </w:hyperlink>
    </w:p>
    <w:p w14:paraId="19B4217C" w14:textId="77777777" w:rsidR="00CF2ED8" w:rsidRDefault="00CF2ED8" w:rsidP="00CF2ED8">
      <w:pPr>
        <w:rPr>
          <w:rFonts w:ascii="Arial" w:hAnsi="Arial" w:cs="Arial"/>
          <w:sz w:val="22"/>
          <w:szCs w:val="22"/>
        </w:rPr>
      </w:pPr>
    </w:p>
    <w:p w14:paraId="2E754B98" w14:textId="77777777" w:rsidR="00CF2ED8" w:rsidRPr="008A2832" w:rsidRDefault="00CF2ED8" w:rsidP="00CF2ED8">
      <w:pPr>
        <w:pStyle w:val="1AB"/>
        <w:rPr>
          <w:rFonts w:cs="Arial"/>
        </w:rPr>
      </w:pPr>
      <w:r>
        <w:t>CIRCOLARE N. 7 DEL 01.07.2023 – STAGIONE SPORTIVA 2023/2024</w:t>
      </w:r>
    </w:p>
    <w:p w14:paraId="64E1CCE0" w14:textId="77777777" w:rsidR="00CF2ED8" w:rsidRPr="00CF2ED8" w:rsidRDefault="00CF2ED8" w:rsidP="00CF2ED8">
      <w:pPr>
        <w:pStyle w:val="A119"/>
        <w:rPr>
          <w:b/>
          <w:bCs/>
          <w:u w:val="single"/>
        </w:rPr>
      </w:pPr>
      <w:r w:rsidRPr="00CF2ED8">
        <w:rPr>
          <w:b/>
          <w:bCs/>
          <w:u w:val="single"/>
        </w:rPr>
        <w:t>Acquisizione diritti audio-video per la stagione sportiva 2023/2024</w:t>
      </w:r>
    </w:p>
    <w:p w14:paraId="457D923A" w14:textId="77777777" w:rsidR="00CF2ED8" w:rsidRDefault="00CF2ED8" w:rsidP="00CF2ED8">
      <w:pPr>
        <w:pStyle w:val="A119"/>
      </w:pPr>
      <w:r>
        <w:t>Si trasmette, per opportuna conoscenza, la copia della circolare n. 7 del 1.7.2023 della L.N.D. concernente l’oggetto.</w:t>
      </w:r>
    </w:p>
    <w:p w14:paraId="7D5FA7A3" w14:textId="2C17CC0B" w:rsidR="00CF2ED8" w:rsidRDefault="00A4636F" w:rsidP="00A4636F">
      <w:pPr>
        <w:pStyle w:val="A119"/>
      </w:pPr>
      <w:hyperlink r:id="rId21" w:history="1">
        <w:r w:rsidRPr="00BD5402">
          <w:rPr>
            <w:rStyle w:val="Collegamentoipertestuale"/>
          </w:rPr>
          <w:t>https://lnd.it/it/comunicati-e-circolari/circolari/circolari-2023-24</w:t>
        </w:r>
      </w:hyperlink>
    </w:p>
    <w:p w14:paraId="6AE59D85" w14:textId="77777777" w:rsidR="00A4636F" w:rsidRDefault="00A4636F" w:rsidP="00A4636F">
      <w:pPr>
        <w:pStyle w:val="A119"/>
      </w:pPr>
    </w:p>
    <w:p w14:paraId="59AF1FFC" w14:textId="77777777" w:rsidR="00CF2ED8" w:rsidRPr="008A2832" w:rsidRDefault="00CF2ED8" w:rsidP="00CF2ED8">
      <w:pPr>
        <w:pStyle w:val="1AB"/>
      </w:pPr>
      <w:r>
        <w:t>CIRCOLARE N. 8 DEL 01.07.2023 – STAGIONE SPORTIVA 2023/2024</w:t>
      </w:r>
    </w:p>
    <w:p w14:paraId="2E6AE57B" w14:textId="77777777" w:rsidR="00CF2ED8" w:rsidRPr="00CF2ED8" w:rsidRDefault="00CF2ED8" w:rsidP="00CF2ED8">
      <w:pPr>
        <w:pStyle w:val="A119"/>
        <w:rPr>
          <w:b/>
          <w:bCs/>
          <w:u w:val="single"/>
        </w:rPr>
      </w:pPr>
      <w:r w:rsidRPr="00CF2ED8">
        <w:rPr>
          <w:b/>
          <w:bCs/>
          <w:u w:val="single"/>
        </w:rPr>
        <w:t>Trasmissione in diretta delle gare dei Campionati dilettantistici attraverso i canali social ufficiali delle Società associate alla Lega Nazionale Dlettanti – stagione sportiva 2023/2024.</w:t>
      </w:r>
    </w:p>
    <w:p w14:paraId="55F27ED7" w14:textId="77777777" w:rsidR="00CF2ED8" w:rsidRDefault="00CF2ED8" w:rsidP="00CF2ED8">
      <w:pPr>
        <w:pStyle w:val="A119"/>
      </w:pPr>
      <w:r>
        <w:t>Si trasmette, per opportuna conoscenza, la copia della circolare n. 8 del 1.7.2023 della L.N.D. concernente l’oggetto.</w:t>
      </w:r>
    </w:p>
    <w:p w14:paraId="52F8F22B" w14:textId="1270A89D" w:rsidR="00CF2ED8" w:rsidRDefault="00A4636F" w:rsidP="00A4636F">
      <w:pPr>
        <w:pStyle w:val="A119"/>
      </w:pPr>
      <w:hyperlink r:id="rId22" w:history="1">
        <w:r w:rsidRPr="00BD5402">
          <w:rPr>
            <w:rStyle w:val="Collegamentoipertestuale"/>
          </w:rPr>
          <w:t>https://lnd.it/it/comunicati-e-circolari/circolari/circolari-2023-24/11073-circolare-n-8-trasmissione-in-diretta-delle-gare-dei-campionati-dilettantistici-attraverso-i-canali-social-ufficiali-delle-societa-lnd/file</w:t>
        </w:r>
      </w:hyperlink>
    </w:p>
    <w:p w14:paraId="218A2179" w14:textId="77777777" w:rsidR="00A4636F" w:rsidRDefault="00A4636F" w:rsidP="00A4636F">
      <w:pPr>
        <w:pStyle w:val="A119"/>
      </w:pPr>
    </w:p>
    <w:p w14:paraId="746EBB13" w14:textId="77777777" w:rsidR="00A4636F" w:rsidRPr="00A6573A" w:rsidRDefault="00A4636F" w:rsidP="00A4636F">
      <w:pPr>
        <w:pStyle w:val="A119"/>
      </w:pPr>
    </w:p>
    <w:p w14:paraId="28ECD363" w14:textId="77777777" w:rsidR="00797C50" w:rsidRDefault="00797C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9" w:name="_Toc137221172"/>
      <w:bookmarkStart w:id="40" w:name="_Toc139382003"/>
      <w:r w:rsidRPr="00EF616B">
        <w:rPr>
          <w:rFonts w:asciiTheme="minorHAnsi" w:hAnsiTheme="minorHAnsi" w:cstheme="minorHAnsi"/>
          <w:szCs w:val="28"/>
        </w:rPr>
        <w:lastRenderedPageBreak/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9"/>
      <w:bookmarkEnd w:id="40"/>
    </w:p>
    <w:p w14:paraId="1BD89C98" w14:textId="35837894" w:rsidR="00D6346B" w:rsidRDefault="00D6346B" w:rsidP="00DB70C0">
      <w:pPr>
        <w:pStyle w:val="A117gare"/>
      </w:pPr>
    </w:p>
    <w:p w14:paraId="0274B94B" w14:textId="77777777" w:rsidR="00D858FA" w:rsidRDefault="00D858FA" w:rsidP="00914988">
      <w:pPr>
        <w:pStyle w:val="A117gare"/>
      </w:pPr>
    </w:p>
    <w:p w14:paraId="0BBDCA4F" w14:textId="77777777" w:rsidR="004F76F5" w:rsidRDefault="004F76F5" w:rsidP="00914988">
      <w:pPr>
        <w:pStyle w:val="A117gare"/>
      </w:pPr>
    </w:p>
    <w:p w14:paraId="2E653B93" w14:textId="3AB8A50E" w:rsidR="00D858FA" w:rsidRPr="00C02BF0" w:rsidRDefault="00D858FA" w:rsidP="00D858FA">
      <w:pPr>
        <w:pStyle w:val="1-aaA111"/>
      </w:pPr>
      <w:r>
        <w:rPr>
          <w:color w:val="0E1116"/>
        </w:rPr>
        <w:t xml:space="preserve">  </w:t>
      </w:r>
      <w:bookmarkStart w:id="41" w:name="_Toc139382004"/>
      <w:r>
        <w:rPr>
          <w:color w:val="0E1116"/>
        </w:rPr>
        <w:t xml:space="preserve">3.1.- </w:t>
      </w:r>
      <w:r w:rsidRPr="00C02BF0">
        <w:rPr>
          <w:color w:val="0E1116"/>
        </w:rPr>
        <w:t xml:space="preserve">PORTALE SERVIZI - FIGC - ANAGRAFE </w:t>
      </w:r>
      <w:r w:rsidRPr="00C02BF0">
        <w:t xml:space="preserve">FEDERALE PER </w:t>
      </w:r>
      <w:r w:rsidRPr="00C02BF0">
        <w:rPr>
          <w:color w:val="0E1116"/>
        </w:rPr>
        <w:t xml:space="preserve">ISTANZE DI FUSIONI </w:t>
      </w:r>
      <w:r w:rsidRPr="00C02BF0">
        <w:t xml:space="preserve">- </w:t>
      </w:r>
      <w:r>
        <w:br/>
        <w:t xml:space="preserve">       </w:t>
      </w:r>
      <w:r w:rsidRPr="00C02BF0">
        <w:rPr>
          <w:color w:val="0E1116"/>
        </w:rPr>
        <w:t xml:space="preserve">SCISSIONI </w:t>
      </w:r>
      <w:r w:rsidRPr="00C02BF0">
        <w:t xml:space="preserve">- </w:t>
      </w:r>
      <w:r w:rsidRPr="00C02BF0">
        <w:rPr>
          <w:color w:val="0E1116"/>
        </w:rPr>
        <w:t xml:space="preserve">CAMBI DI SEDE SOCIALE </w:t>
      </w:r>
      <w:r w:rsidRPr="00C02BF0">
        <w:t>E/O CAMBI DI DENOMINAZIONE SOCIALE</w:t>
      </w:r>
      <w:r>
        <w:t xml:space="preserve"> </w:t>
      </w:r>
      <w:r w:rsidRPr="00C02BF0">
        <w:t xml:space="preserve">- </w:t>
      </w:r>
      <w:r>
        <w:br/>
        <w:t xml:space="preserve">       </w:t>
      </w:r>
      <w:r w:rsidRPr="00C02BF0">
        <w:t xml:space="preserve">CONFERIMENTI D'AZIENDA, </w:t>
      </w:r>
      <w:r w:rsidRPr="00C02BF0">
        <w:rPr>
          <w:color w:val="0E1116"/>
        </w:rPr>
        <w:t xml:space="preserve">STAGIONE </w:t>
      </w:r>
      <w:r w:rsidRPr="00C02BF0">
        <w:t>SPORTIVA 2023/2024</w:t>
      </w:r>
      <w:bookmarkEnd w:id="41"/>
      <w:r w:rsidRPr="00C02BF0">
        <w:t xml:space="preserve"> </w:t>
      </w:r>
    </w:p>
    <w:p w14:paraId="7CAB3B1C" w14:textId="77777777" w:rsidR="00D858FA" w:rsidRDefault="00D858FA" w:rsidP="00CF09DF">
      <w:pPr>
        <w:pStyle w:val="A117gare"/>
      </w:pPr>
    </w:p>
    <w:p w14:paraId="02B7AD6F" w14:textId="77777777" w:rsidR="00CF09DF" w:rsidRDefault="00D858FA" w:rsidP="00D858FA">
      <w:pPr>
        <w:pStyle w:val="A119"/>
        <w:rPr>
          <w:b/>
          <w:bCs/>
          <w:sz w:val="22"/>
          <w:szCs w:val="22"/>
        </w:rPr>
      </w:pPr>
      <w:r w:rsidRPr="00D858FA">
        <w:rPr>
          <w:b/>
          <w:bCs/>
          <w:sz w:val="22"/>
          <w:szCs w:val="22"/>
        </w:rPr>
        <w:t xml:space="preserve">Con riferimento a quanto pubblicato in merito nel CU n. 260 del 14.6.2023, si evidenzia che il termine ultimo entro cui presentare le domande in questione è </w:t>
      </w:r>
      <w:r w:rsidR="00CF09DF">
        <w:rPr>
          <w:b/>
          <w:bCs/>
          <w:sz w:val="22"/>
          <w:szCs w:val="22"/>
        </w:rPr>
        <w:t xml:space="preserve">fissato per </w:t>
      </w:r>
    </w:p>
    <w:p w14:paraId="500790AA" w14:textId="6ACB54B7" w:rsidR="00D858FA" w:rsidRPr="00D858FA" w:rsidRDefault="00D858FA" w:rsidP="00CF09DF">
      <w:pPr>
        <w:pStyle w:val="A119"/>
        <w:jc w:val="center"/>
        <w:rPr>
          <w:b/>
          <w:bCs/>
          <w:sz w:val="22"/>
          <w:szCs w:val="22"/>
        </w:rPr>
      </w:pPr>
      <w:r w:rsidRPr="00D858FA">
        <w:rPr>
          <w:b/>
          <w:bCs/>
          <w:sz w:val="22"/>
          <w:szCs w:val="22"/>
          <w:highlight w:val="yellow"/>
          <w:u w:val="single"/>
        </w:rPr>
        <w:t>Mercoledì 5 luglio 2023</w:t>
      </w:r>
      <w:r w:rsidRPr="00D858FA">
        <w:rPr>
          <w:b/>
          <w:bCs/>
          <w:sz w:val="22"/>
          <w:szCs w:val="22"/>
          <w:highlight w:val="yellow"/>
        </w:rPr>
        <w:t>.</w:t>
      </w:r>
    </w:p>
    <w:p w14:paraId="4D45AE63" w14:textId="77777777" w:rsidR="00D858FA" w:rsidRDefault="00D858FA" w:rsidP="00D858FA">
      <w:pPr>
        <w:rPr>
          <w:rFonts w:ascii="Arial" w:hAnsi="Arial" w:cs="Arial"/>
          <w:sz w:val="22"/>
          <w:szCs w:val="22"/>
        </w:rPr>
      </w:pPr>
    </w:p>
    <w:p w14:paraId="41E726CC" w14:textId="0BE172F3" w:rsidR="00A4636F" w:rsidRDefault="00A4636F" w:rsidP="00A4636F">
      <w:pPr>
        <w:pStyle w:val="1-aaA111"/>
      </w:pPr>
      <w:r>
        <w:t xml:space="preserve">  </w:t>
      </w:r>
      <w:bookmarkStart w:id="42" w:name="_Toc139382005"/>
      <w:r>
        <w:t xml:space="preserve">3.2.- </w:t>
      </w:r>
      <w:r>
        <w:t>SOCIETA’ INATTIVE</w:t>
      </w:r>
      <w:bookmarkEnd w:id="42"/>
    </w:p>
    <w:p w14:paraId="5BC83141" w14:textId="77777777" w:rsidR="00A4636F" w:rsidRDefault="00A4636F" w:rsidP="00A4636F">
      <w:pPr>
        <w:pStyle w:val="LndNormale10"/>
        <w:rPr>
          <w:b/>
          <w:u w:val="single"/>
        </w:rPr>
      </w:pPr>
    </w:p>
    <w:p w14:paraId="2A167FF4" w14:textId="77777777" w:rsidR="00A4636F" w:rsidRPr="0056227D" w:rsidRDefault="00A4636F" w:rsidP="00A4636F">
      <w:pPr>
        <w:pStyle w:val="LndNormale10"/>
      </w:pPr>
      <w:r>
        <w:t>Le sottonotate società hanno comunicato l’inattività a partire dalla stagione sportiva 2023/2024</w:t>
      </w:r>
    </w:p>
    <w:p w14:paraId="3C37785A" w14:textId="77777777" w:rsidR="00A4636F" w:rsidRDefault="00A4636F" w:rsidP="00A4636F">
      <w:pPr>
        <w:pStyle w:val="LndNormale10"/>
        <w:rPr>
          <w:b/>
          <w:u w:val="single"/>
        </w:rPr>
      </w:pPr>
    </w:p>
    <w:p w14:paraId="3710DDD4" w14:textId="77777777" w:rsidR="00A4636F" w:rsidRDefault="00A4636F" w:rsidP="00A4636F">
      <w:pPr>
        <w:pStyle w:val="LndNormale10"/>
        <w:rPr>
          <w:b/>
        </w:rPr>
      </w:pPr>
      <w:r>
        <w:rPr>
          <w:b/>
        </w:rPr>
        <w:t>Matr. 700.434</w:t>
      </w:r>
      <w:r>
        <w:rPr>
          <w:b/>
        </w:rPr>
        <w:tab/>
      </w:r>
      <w:r>
        <w:rPr>
          <w:b/>
        </w:rPr>
        <w:tab/>
        <w:t>A.S.D. MMSA GIOVANE AURORA</w:t>
      </w:r>
      <w:r>
        <w:rPr>
          <w:b/>
        </w:rPr>
        <w:tab/>
      </w:r>
      <w:r>
        <w:rPr>
          <w:b/>
        </w:rPr>
        <w:tab/>
        <w:t xml:space="preserve"> Jesi</w:t>
      </w:r>
    </w:p>
    <w:p w14:paraId="1D1ACC49" w14:textId="77777777" w:rsidR="00A4636F" w:rsidRDefault="00A4636F" w:rsidP="00A4636F">
      <w:pPr>
        <w:pStyle w:val="LndNormale10"/>
        <w:rPr>
          <w:b/>
        </w:rPr>
      </w:pPr>
      <w:r>
        <w:rPr>
          <w:b/>
        </w:rPr>
        <w:t>Matr. 947.370</w:t>
      </w:r>
      <w:r>
        <w:rPr>
          <w:b/>
        </w:rPr>
        <w:tab/>
      </w:r>
      <w:r>
        <w:rPr>
          <w:b/>
        </w:rPr>
        <w:tab/>
        <w:t>A.S.D. NUOVA MONTELABBATE</w:t>
      </w:r>
      <w:r>
        <w:rPr>
          <w:b/>
        </w:rPr>
        <w:tab/>
      </w:r>
      <w:r>
        <w:rPr>
          <w:b/>
        </w:rPr>
        <w:tab/>
        <w:t xml:space="preserve"> Montelabbate</w:t>
      </w:r>
    </w:p>
    <w:p w14:paraId="281BBDD3" w14:textId="77777777" w:rsidR="00A4636F" w:rsidRPr="0056227D" w:rsidRDefault="00A4636F" w:rsidP="00A4636F">
      <w:pPr>
        <w:pStyle w:val="LndNormale10"/>
        <w:rPr>
          <w:b/>
        </w:rPr>
      </w:pPr>
      <w:r w:rsidRPr="00A4636F">
        <w:rPr>
          <w:b/>
          <w:highlight w:val="yellow"/>
        </w:rPr>
        <w:t>Matr. 700.440</w:t>
      </w:r>
      <w:r w:rsidRPr="00A4636F">
        <w:rPr>
          <w:b/>
          <w:highlight w:val="yellow"/>
        </w:rPr>
        <w:tab/>
      </w:r>
      <w:r w:rsidRPr="00A4636F">
        <w:rPr>
          <w:b/>
          <w:highlight w:val="yellow"/>
        </w:rPr>
        <w:tab/>
        <w:t>A.S.D. MONTEGRANARO CALCIO</w:t>
      </w:r>
      <w:r w:rsidRPr="00A4636F">
        <w:rPr>
          <w:b/>
          <w:highlight w:val="yellow"/>
        </w:rPr>
        <w:tab/>
        <w:t xml:space="preserve"> Montegranaro</w:t>
      </w:r>
    </w:p>
    <w:p w14:paraId="0CA49043" w14:textId="77777777" w:rsidR="00A4636F" w:rsidRDefault="00A4636F" w:rsidP="00A4636F">
      <w:pPr>
        <w:pStyle w:val="LndNormale10"/>
      </w:pPr>
    </w:p>
    <w:p w14:paraId="203F1DB4" w14:textId="77777777" w:rsidR="00A4636F" w:rsidRDefault="00A4636F" w:rsidP="00A4636F">
      <w:pPr>
        <w:pStyle w:val="LndNormale10"/>
      </w:pPr>
      <w:r>
        <w:t>Visto l’art.16 commi 1) e 2) N.O.I.F. si propone alla Presidenza Federale per la radiazione dai ruoli.</w:t>
      </w:r>
    </w:p>
    <w:p w14:paraId="3063412F" w14:textId="77777777" w:rsidR="00A4636F" w:rsidRDefault="00A4636F" w:rsidP="00A4636F">
      <w:pPr>
        <w:pStyle w:val="LndNormale10"/>
      </w:pPr>
      <w:r>
        <w:t>Ai sensi dell’art. 110 p.1) delle N.O.I.F. i calciatori tesserati per la suddetta Società sono svincolati d’autorità dalla data del presente comunicato ufficiale.</w:t>
      </w:r>
    </w:p>
    <w:p w14:paraId="6AC863CA" w14:textId="77777777" w:rsidR="00A4636F" w:rsidRDefault="00A4636F" w:rsidP="00A4636F">
      <w:pPr>
        <w:pStyle w:val="LndNormale10"/>
      </w:pPr>
    </w:p>
    <w:p w14:paraId="24A933AC" w14:textId="77777777" w:rsidR="00A4636F" w:rsidRDefault="00A4636F" w:rsidP="00A4636F">
      <w:pPr>
        <w:pStyle w:val="LndNormale10"/>
      </w:pPr>
    </w:p>
    <w:p w14:paraId="0A30078F" w14:textId="1C859D7E" w:rsidR="00A4636F" w:rsidRDefault="00A4636F" w:rsidP="00A4636F">
      <w:pPr>
        <w:pStyle w:val="1-aaA111"/>
      </w:pPr>
      <w:r>
        <w:t xml:space="preserve"> </w:t>
      </w:r>
      <w:r>
        <w:t xml:space="preserve"> </w:t>
      </w:r>
      <w:bookmarkStart w:id="43" w:name="_Toc139382006"/>
      <w:r>
        <w:t xml:space="preserve">3.3.- </w:t>
      </w:r>
      <w:r>
        <w:t>NOMINE COMPOSIZIONE DELEGAZIONI PROVINCIALI MARCHE</w:t>
      </w:r>
      <w:bookmarkEnd w:id="43"/>
    </w:p>
    <w:p w14:paraId="6F9EA3A8" w14:textId="77777777" w:rsidR="00A4636F" w:rsidRDefault="00A4636F" w:rsidP="00A4636F">
      <w:pPr>
        <w:pStyle w:val="LndNormale10"/>
        <w:rPr>
          <w:b/>
          <w:u w:val="single"/>
        </w:rPr>
      </w:pPr>
    </w:p>
    <w:p w14:paraId="33F95267" w14:textId="77777777" w:rsidR="00A4636F" w:rsidRDefault="00A4636F" w:rsidP="00A4636F">
      <w:pPr>
        <w:pStyle w:val="LndNormale10"/>
        <w:rPr>
          <w:b/>
          <w:u w:val="single"/>
        </w:rPr>
      </w:pPr>
      <w:r>
        <w:rPr>
          <w:b/>
          <w:u w:val="single"/>
        </w:rPr>
        <w:t>Stralcio CU n. 7 dell’1.7.2023 L.N.D.</w:t>
      </w:r>
    </w:p>
    <w:p w14:paraId="7EDB0252" w14:textId="77777777" w:rsidR="00A4636F" w:rsidRDefault="00A4636F" w:rsidP="00A4636F">
      <w:pPr>
        <w:pStyle w:val="LndNormale10"/>
        <w:rPr>
          <w:b/>
          <w:u w:val="single"/>
        </w:rPr>
      </w:pPr>
    </w:p>
    <w:p w14:paraId="32F4F9E1" w14:textId="77777777" w:rsidR="00A4636F" w:rsidRDefault="00A4636F" w:rsidP="00A4636F">
      <w:pPr>
        <w:pStyle w:val="1AB"/>
      </w:pPr>
      <w:r>
        <w:t>DELEGAZIONE PROVINCIALE DI ANCONA</w:t>
      </w:r>
    </w:p>
    <w:p w14:paraId="7B22EA67" w14:textId="77777777" w:rsidR="00A4636F" w:rsidRDefault="00A4636F" w:rsidP="00A4636F">
      <w:pPr>
        <w:pStyle w:val="LndNormale10"/>
        <w:rPr>
          <w:b/>
        </w:rPr>
      </w:pPr>
    </w:p>
    <w:p w14:paraId="05875E11" w14:textId="42F3D222" w:rsidR="00A4636F" w:rsidRDefault="00A4636F" w:rsidP="00A4636F">
      <w:pPr>
        <w:pStyle w:val="A119"/>
      </w:pPr>
      <w:r>
        <w:t>Delegato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ROCCHI ELVIO</w:t>
      </w:r>
    </w:p>
    <w:p w14:paraId="35307457" w14:textId="77777777" w:rsidR="00A4636F" w:rsidRDefault="00A4636F" w:rsidP="00A4636F">
      <w:pPr>
        <w:pStyle w:val="A119"/>
      </w:pPr>
      <w:r>
        <w:t>Vice Delegato</w:t>
      </w:r>
      <w:r>
        <w:tab/>
      </w:r>
      <w:r>
        <w:tab/>
        <w:t>DUCA ALDO</w:t>
      </w:r>
    </w:p>
    <w:p w14:paraId="1EEBEFFF" w14:textId="77777777" w:rsidR="00A4636F" w:rsidRDefault="00A4636F" w:rsidP="00A4636F">
      <w:pPr>
        <w:pStyle w:val="A119"/>
      </w:pPr>
    </w:p>
    <w:p w14:paraId="5C62BA90" w14:textId="30EC00F9" w:rsidR="00A4636F" w:rsidRDefault="00A4636F" w:rsidP="00A4636F">
      <w:pPr>
        <w:pStyle w:val="A119"/>
      </w:pPr>
      <w:r>
        <w:t>Componenti</w:t>
      </w:r>
      <w:r>
        <w:tab/>
      </w:r>
      <w:r>
        <w:tab/>
      </w:r>
      <w:r>
        <w:tab/>
      </w:r>
      <w:r>
        <w:t>POLENTA FABIO</w:t>
      </w:r>
      <w:r>
        <w:tab/>
      </w:r>
      <w:r>
        <w:tab/>
      </w:r>
      <w:r>
        <w:tab/>
      </w:r>
      <w:r>
        <w:tab/>
      </w:r>
      <w:r>
        <w:t>CESARETTI LUIGI</w:t>
      </w:r>
    </w:p>
    <w:p w14:paraId="529C179A" w14:textId="420B5705" w:rsidR="00A4636F" w:rsidRDefault="00A4636F" w:rsidP="00A4636F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INZITARI FRANCO</w:t>
      </w:r>
      <w:r>
        <w:tab/>
      </w:r>
      <w:r>
        <w:tab/>
        <w:t xml:space="preserve">STAFFORTE CORRADO </w:t>
      </w:r>
    </w:p>
    <w:p w14:paraId="4942615C" w14:textId="16FAE5E4" w:rsidR="00A4636F" w:rsidRDefault="00A4636F" w:rsidP="00A4636F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CANALINI GIANNI</w:t>
      </w:r>
      <w:r>
        <w:tab/>
      </w:r>
      <w:r>
        <w:tab/>
      </w:r>
    </w:p>
    <w:p w14:paraId="129DEE47" w14:textId="77777777" w:rsidR="00A4636F" w:rsidRDefault="00A4636F" w:rsidP="00A4636F">
      <w:pPr>
        <w:pStyle w:val="A119"/>
      </w:pPr>
    </w:p>
    <w:p w14:paraId="4FCAC3D4" w14:textId="000F3510" w:rsidR="00A4636F" w:rsidRDefault="00A4636F" w:rsidP="00A4636F">
      <w:pPr>
        <w:pStyle w:val="A119"/>
      </w:pPr>
      <w:r>
        <w:t>Segretario</w:t>
      </w:r>
      <w:r>
        <w:tab/>
      </w:r>
      <w:r>
        <w:tab/>
      </w:r>
      <w:r>
        <w:tab/>
      </w:r>
      <w:r>
        <w:tab/>
      </w:r>
      <w:r>
        <w:tab/>
      </w:r>
      <w:r>
        <w:t>BAROCCI SERGIO</w:t>
      </w:r>
    </w:p>
    <w:p w14:paraId="30C77209" w14:textId="77777777" w:rsidR="00A4636F" w:rsidRDefault="00A4636F" w:rsidP="00A4636F">
      <w:pPr>
        <w:pStyle w:val="LndNormale10"/>
        <w:rPr>
          <w:b/>
        </w:rPr>
      </w:pPr>
    </w:p>
    <w:p w14:paraId="6E6E8AD3" w14:textId="77777777" w:rsidR="00A4636F" w:rsidRDefault="00A4636F" w:rsidP="00A4636F">
      <w:pPr>
        <w:pStyle w:val="LndNormale10"/>
        <w:rPr>
          <w:b/>
        </w:rPr>
      </w:pPr>
    </w:p>
    <w:p w14:paraId="21D0AC67" w14:textId="77777777" w:rsidR="00A4636F" w:rsidRDefault="00A4636F" w:rsidP="00A4636F">
      <w:pPr>
        <w:pStyle w:val="1AB"/>
      </w:pPr>
      <w:r>
        <w:t>DELEGAZIONE PROVINCIALE DI ASCOLI PICENO</w:t>
      </w:r>
    </w:p>
    <w:p w14:paraId="5D72A6AF" w14:textId="77777777" w:rsidR="00A4636F" w:rsidRDefault="00A4636F" w:rsidP="00A4636F">
      <w:pPr>
        <w:pStyle w:val="LndNormale10"/>
        <w:rPr>
          <w:b/>
        </w:rPr>
      </w:pPr>
    </w:p>
    <w:p w14:paraId="12717B6B" w14:textId="3F7707D3" w:rsidR="00A4636F" w:rsidRDefault="00A4636F" w:rsidP="00A4636F">
      <w:pPr>
        <w:pStyle w:val="A119"/>
      </w:pPr>
      <w:r>
        <w:t>Delegato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PAOLETTI LUIGI</w:t>
      </w:r>
    </w:p>
    <w:p w14:paraId="2698644E" w14:textId="77777777" w:rsidR="00A4636F" w:rsidRDefault="00A4636F" w:rsidP="00A4636F">
      <w:pPr>
        <w:pStyle w:val="A119"/>
      </w:pPr>
      <w:r>
        <w:t>Vice Delegato</w:t>
      </w:r>
      <w:r>
        <w:tab/>
      </w:r>
      <w:r>
        <w:tab/>
        <w:t>PETRITOLA PIERO</w:t>
      </w:r>
    </w:p>
    <w:p w14:paraId="3F4CD329" w14:textId="77777777" w:rsidR="00A4636F" w:rsidRDefault="00A4636F" w:rsidP="00A4636F">
      <w:pPr>
        <w:pStyle w:val="A119"/>
      </w:pPr>
    </w:p>
    <w:p w14:paraId="014DA909" w14:textId="31345A1E" w:rsidR="00A4636F" w:rsidRDefault="00A4636F" w:rsidP="00A4636F">
      <w:pPr>
        <w:pStyle w:val="A119"/>
      </w:pPr>
      <w:r>
        <w:t>Componenti</w:t>
      </w:r>
      <w:r>
        <w:tab/>
      </w:r>
      <w:r>
        <w:tab/>
      </w:r>
      <w:r>
        <w:tab/>
      </w:r>
      <w:r>
        <w:t>PERONI PIETRO</w:t>
      </w:r>
      <w:r>
        <w:tab/>
      </w:r>
      <w:r>
        <w:tab/>
      </w:r>
      <w:r>
        <w:tab/>
      </w:r>
      <w:r>
        <w:tab/>
      </w:r>
      <w:r>
        <w:t>FONTANA MARIO</w:t>
      </w:r>
      <w:r>
        <w:tab/>
      </w:r>
      <w:r>
        <w:tab/>
      </w:r>
    </w:p>
    <w:p w14:paraId="1B5A6948" w14:textId="77777777" w:rsidR="00A4636F" w:rsidRDefault="00A4636F" w:rsidP="00A4636F">
      <w:pPr>
        <w:pStyle w:val="A119"/>
        <w:ind w:left="1356" w:firstLine="113"/>
      </w:pPr>
      <w:r>
        <w:t>FELICETTI GIOVANNI</w:t>
      </w:r>
      <w:r>
        <w:tab/>
      </w:r>
    </w:p>
    <w:p w14:paraId="7685ACAC" w14:textId="77777777" w:rsidR="00A4636F" w:rsidRDefault="00A4636F" w:rsidP="00A4636F">
      <w:pPr>
        <w:pStyle w:val="A119"/>
      </w:pPr>
      <w:r>
        <w:tab/>
      </w:r>
      <w:r>
        <w:tab/>
      </w:r>
      <w:r>
        <w:tab/>
      </w:r>
    </w:p>
    <w:p w14:paraId="013E2CB3" w14:textId="39E5D1F6" w:rsidR="00A4636F" w:rsidRDefault="00A4636F" w:rsidP="00A4636F">
      <w:pPr>
        <w:pStyle w:val="A119"/>
      </w:pPr>
      <w:r>
        <w:t>Segretario</w:t>
      </w:r>
      <w:r>
        <w:tab/>
      </w:r>
      <w:r>
        <w:tab/>
      </w:r>
      <w:r>
        <w:tab/>
      </w:r>
      <w:r>
        <w:tab/>
      </w:r>
      <w:r>
        <w:tab/>
      </w:r>
      <w:r>
        <w:t>DI MARCO PASQUALE</w:t>
      </w:r>
    </w:p>
    <w:p w14:paraId="4945819B" w14:textId="77777777" w:rsidR="00A4636F" w:rsidRDefault="00A4636F" w:rsidP="00A4636F">
      <w:pPr>
        <w:pStyle w:val="LndNormale10"/>
      </w:pPr>
    </w:p>
    <w:p w14:paraId="0A89E217" w14:textId="77777777" w:rsidR="00A4636F" w:rsidRDefault="00A4636F" w:rsidP="00A4636F">
      <w:pPr>
        <w:pStyle w:val="LndNormale10"/>
      </w:pPr>
    </w:p>
    <w:p w14:paraId="66B355EF" w14:textId="77777777" w:rsidR="00A4636F" w:rsidRDefault="00A4636F" w:rsidP="00A4636F">
      <w:pPr>
        <w:pStyle w:val="1AB"/>
      </w:pPr>
      <w:r>
        <w:t>DELEGAZIONE PROVINCIALE DI MACERATA</w:t>
      </w:r>
    </w:p>
    <w:p w14:paraId="08F499E7" w14:textId="77777777" w:rsidR="00A4636F" w:rsidRDefault="00A4636F" w:rsidP="00A4636F">
      <w:pPr>
        <w:pStyle w:val="LndNormale10"/>
        <w:rPr>
          <w:b/>
        </w:rPr>
      </w:pPr>
    </w:p>
    <w:p w14:paraId="2AC0F1DC" w14:textId="0C0E6C86" w:rsidR="00A4636F" w:rsidRDefault="00A4636F" w:rsidP="00A4636F">
      <w:pPr>
        <w:pStyle w:val="A119"/>
      </w:pPr>
      <w:r>
        <w:t>Delegato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ANDRENELLI GUIDO</w:t>
      </w:r>
    </w:p>
    <w:p w14:paraId="470B4E94" w14:textId="77777777" w:rsidR="00A4636F" w:rsidRDefault="00A4636F" w:rsidP="00A4636F">
      <w:pPr>
        <w:pStyle w:val="A119"/>
      </w:pPr>
      <w:r>
        <w:t>Vice Delegato</w:t>
      </w:r>
      <w:r>
        <w:tab/>
      </w:r>
      <w:r>
        <w:tab/>
        <w:t>TRASATTI GINO</w:t>
      </w:r>
    </w:p>
    <w:p w14:paraId="17D24C73" w14:textId="77777777" w:rsidR="00A4636F" w:rsidRDefault="00A4636F" w:rsidP="00A4636F">
      <w:pPr>
        <w:pStyle w:val="A119"/>
      </w:pPr>
    </w:p>
    <w:p w14:paraId="79CB9298" w14:textId="31F0FFD8" w:rsidR="00A4636F" w:rsidRDefault="00A4636F" w:rsidP="00A4636F">
      <w:pPr>
        <w:pStyle w:val="A119"/>
      </w:pPr>
      <w:r>
        <w:t>Componenti</w:t>
      </w:r>
      <w:r>
        <w:tab/>
      </w:r>
      <w:r>
        <w:tab/>
      </w:r>
      <w:r>
        <w:tab/>
      </w:r>
      <w:r>
        <w:t>SOLDINI GABRIELE</w:t>
      </w:r>
      <w:r>
        <w:tab/>
      </w:r>
      <w:r>
        <w:tab/>
      </w:r>
      <w:r>
        <w:tab/>
      </w:r>
      <w:r>
        <w:tab/>
      </w:r>
      <w:r>
        <w:t>MONTIRONI MARIO</w:t>
      </w:r>
    </w:p>
    <w:p w14:paraId="11C3C19D" w14:textId="47437E12" w:rsidR="00A4636F" w:rsidRDefault="00A4636F" w:rsidP="00A4636F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FRANCUCCI MAURIZIO</w:t>
      </w:r>
      <w:r>
        <w:tab/>
      </w:r>
    </w:p>
    <w:p w14:paraId="1DE76932" w14:textId="77777777" w:rsidR="00A4636F" w:rsidRDefault="00A4636F" w:rsidP="00A4636F">
      <w:pPr>
        <w:pStyle w:val="A119"/>
      </w:pPr>
    </w:p>
    <w:p w14:paraId="51BB6FBD" w14:textId="1A396035" w:rsidR="00A4636F" w:rsidRDefault="00A4636F" w:rsidP="00A4636F">
      <w:pPr>
        <w:pStyle w:val="A119"/>
      </w:pPr>
      <w:r>
        <w:t>Segretario</w:t>
      </w:r>
      <w:r>
        <w:tab/>
      </w:r>
      <w:r>
        <w:tab/>
      </w:r>
      <w:r>
        <w:tab/>
      </w:r>
      <w:r>
        <w:tab/>
      </w:r>
      <w:r>
        <w:tab/>
      </w:r>
      <w:r>
        <w:t>CONTIGIANI SILVANO</w:t>
      </w:r>
    </w:p>
    <w:p w14:paraId="1EBA97EE" w14:textId="77777777" w:rsidR="00A4636F" w:rsidRDefault="00A4636F" w:rsidP="00A4636F">
      <w:pPr>
        <w:pStyle w:val="LndNormale10"/>
      </w:pPr>
    </w:p>
    <w:p w14:paraId="77633902" w14:textId="77777777" w:rsidR="00A4636F" w:rsidRDefault="00A4636F" w:rsidP="00A4636F">
      <w:pPr>
        <w:pStyle w:val="LndNormale10"/>
        <w:rPr>
          <w:b/>
        </w:rPr>
      </w:pPr>
    </w:p>
    <w:p w14:paraId="348F00BB" w14:textId="77777777" w:rsidR="00A4636F" w:rsidRDefault="00A4636F" w:rsidP="00A4636F">
      <w:pPr>
        <w:pStyle w:val="1AB"/>
      </w:pPr>
      <w:r>
        <w:t>DELEGAZIONE PROVINCIALE DI PESARO URBINO</w:t>
      </w:r>
    </w:p>
    <w:p w14:paraId="6D1BDB46" w14:textId="77777777" w:rsidR="00A4636F" w:rsidRDefault="00A4636F" w:rsidP="00A4636F">
      <w:pPr>
        <w:pStyle w:val="LndNormale10"/>
      </w:pPr>
    </w:p>
    <w:p w14:paraId="60B8085C" w14:textId="00D144CE" w:rsidR="00A4636F" w:rsidRDefault="00A4636F" w:rsidP="00A4636F">
      <w:pPr>
        <w:pStyle w:val="A119"/>
      </w:pPr>
      <w:r>
        <w:t>Delegato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MORMILE PASQUALE</w:t>
      </w:r>
    </w:p>
    <w:p w14:paraId="0F259C0C" w14:textId="77777777" w:rsidR="00A4636F" w:rsidRDefault="00A4636F" w:rsidP="00A4636F">
      <w:pPr>
        <w:pStyle w:val="A119"/>
      </w:pPr>
      <w:r>
        <w:t>Vice Delegato</w:t>
      </w:r>
      <w:r>
        <w:tab/>
      </w:r>
      <w:r>
        <w:tab/>
        <w:t>SAUDELLI SAURO</w:t>
      </w:r>
    </w:p>
    <w:p w14:paraId="30E03E0B" w14:textId="77777777" w:rsidR="00A4636F" w:rsidRDefault="00A4636F" w:rsidP="00A4636F">
      <w:pPr>
        <w:pStyle w:val="A119"/>
      </w:pPr>
    </w:p>
    <w:p w14:paraId="25B902FD" w14:textId="5D134A87" w:rsidR="00A4636F" w:rsidRDefault="00A4636F" w:rsidP="00A4636F">
      <w:pPr>
        <w:pStyle w:val="A119"/>
      </w:pPr>
      <w:r>
        <w:t>Componenti</w:t>
      </w:r>
      <w:r>
        <w:tab/>
      </w:r>
      <w:r>
        <w:tab/>
      </w:r>
      <w:r>
        <w:tab/>
      </w:r>
      <w:r>
        <w:t>BEDINOTTI LUIGI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OLIVI PAOLO</w:t>
      </w:r>
    </w:p>
    <w:p w14:paraId="45B47954" w14:textId="2482164F" w:rsidR="00A4636F" w:rsidRDefault="00A4636F" w:rsidP="00A4636F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SCHIRO’ ANTONIO NOBILE</w:t>
      </w:r>
      <w:r>
        <w:tab/>
      </w:r>
      <w:r>
        <w:tab/>
      </w:r>
      <w:r>
        <w:tab/>
      </w:r>
      <w:r>
        <w:t xml:space="preserve">PEDINELLI MAURO </w:t>
      </w:r>
    </w:p>
    <w:p w14:paraId="379F680E" w14:textId="76C74E78" w:rsidR="00A4636F" w:rsidRPr="00045762" w:rsidRDefault="00A4636F" w:rsidP="00A4636F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ACCARDI JACOPO</w:t>
      </w:r>
    </w:p>
    <w:p w14:paraId="7967A112" w14:textId="77777777" w:rsidR="00A4636F" w:rsidRDefault="00A4636F" w:rsidP="00A4636F">
      <w:pPr>
        <w:pStyle w:val="A119"/>
      </w:pPr>
    </w:p>
    <w:p w14:paraId="179B3464" w14:textId="1E3FA903" w:rsidR="00A4636F" w:rsidRDefault="00A4636F" w:rsidP="00A4636F">
      <w:pPr>
        <w:pStyle w:val="A119"/>
      </w:pPr>
      <w:r>
        <w:t>Segretario</w:t>
      </w:r>
      <w:r>
        <w:tab/>
      </w:r>
      <w:r>
        <w:tab/>
      </w:r>
      <w:r>
        <w:tab/>
      </w:r>
      <w:r>
        <w:tab/>
      </w:r>
      <w:r>
        <w:tab/>
      </w:r>
      <w:r>
        <w:t>VERARDO STEFANO</w:t>
      </w:r>
      <w:r>
        <w:tab/>
      </w:r>
      <w:r>
        <w:tab/>
      </w:r>
    </w:p>
    <w:p w14:paraId="383595C1" w14:textId="77777777" w:rsidR="00A4636F" w:rsidRDefault="00A4636F" w:rsidP="00A4636F">
      <w:pPr>
        <w:pStyle w:val="LndNormale10"/>
      </w:pPr>
    </w:p>
    <w:p w14:paraId="7ABED424" w14:textId="77777777" w:rsidR="00A4636F" w:rsidRDefault="00A4636F" w:rsidP="00A4636F">
      <w:pPr>
        <w:pStyle w:val="LndNormale10"/>
      </w:pPr>
    </w:p>
    <w:p w14:paraId="05DD70C7" w14:textId="77777777" w:rsidR="00A4636F" w:rsidRDefault="00A4636F" w:rsidP="00A4636F">
      <w:pPr>
        <w:pStyle w:val="1AB"/>
      </w:pPr>
      <w:r>
        <w:t>DELEGAZIONE PROVINCIALE DI FERMO</w:t>
      </w:r>
    </w:p>
    <w:p w14:paraId="1B3C33F9" w14:textId="77777777" w:rsidR="00A4636F" w:rsidRDefault="00A4636F" w:rsidP="00A4636F">
      <w:pPr>
        <w:pStyle w:val="LndNormale10"/>
        <w:rPr>
          <w:b/>
        </w:rPr>
      </w:pPr>
    </w:p>
    <w:p w14:paraId="6FA29B57" w14:textId="23C843FF" w:rsidR="00A4636F" w:rsidRDefault="00A4636F" w:rsidP="00A4636F">
      <w:pPr>
        <w:pStyle w:val="A119"/>
      </w:pPr>
      <w:r>
        <w:t>Delegato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MALASPINA GIUSEPPE</w:t>
      </w:r>
    </w:p>
    <w:p w14:paraId="4C2E482C" w14:textId="77777777" w:rsidR="00A4636F" w:rsidRDefault="00A4636F" w:rsidP="00A4636F">
      <w:pPr>
        <w:pStyle w:val="A119"/>
      </w:pPr>
      <w:r>
        <w:t>Vice Delegato</w:t>
      </w:r>
      <w:r>
        <w:tab/>
      </w:r>
      <w:r>
        <w:tab/>
        <w:t>AMICI PATRIZIO</w:t>
      </w:r>
    </w:p>
    <w:p w14:paraId="2693ABA9" w14:textId="77777777" w:rsidR="00A4636F" w:rsidRDefault="00A4636F" w:rsidP="00A4636F">
      <w:pPr>
        <w:pStyle w:val="A119"/>
      </w:pPr>
    </w:p>
    <w:p w14:paraId="0A2D268C" w14:textId="54E55B7C" w:rsidR="00A4636F" w:rsidRDefault="00A4636F" w:rsidP="00A4636F">
      <w:pPr>
        <w:pStyle w:val="A119"/>
      </w:pPr>
      <w:r>
        <w:t>Componenti</w:t>
      </w:r>
      <w:r>
        <w:tab/>
      </w:r>
      <w:r>
        <w:tab/>
      </w:r>
      <w:r>
        <w:tab/>
      </w:r>
      <w:r>
        <w:t>MICUCCI GASTONE</w:t>
      </w:r>
      <w:r>
        <w:tab/>
      </w:r>
      <w:r>
        <w:tab/>
      </w:r>
      <w:r>
        <w:tab/>
        <w:t>TOSONI JOELE</w:t>
      </w:r>
      <w:r>
        <w:tab/>
      </w:r>
    </w:p>
    <w:p w14:paraId="012C8C86" w14:textId="77777777" w:rsidR="00A4636F" w:rsidRDefault="00A4636F" w:rsidP="00A4636F">
      <w:pPr>
        <w:pStyle w:val="A119"/>
        <w:ind w:left="1356" w:firstLine="113"/>
      </w:pPr>
      <w:r>
        <w:t>STROVEGLI GIANNI</w:t>
      </w:r>
      <w:r>
        <w:tab/>
      </w:r>
      <w:r>
        <w:tab/>
      </w:r>
    </w:p>
    <w:p w14:paraId="2517A4FB" w14:textId="77777777" w:rsidR="00A4636F" w:rsidRDefault="00A4636F" w:rsidP="00A4636F">
      <w:pPr>
        <w:pStyle w:val="A119"/>
      </w:pPr>
    </w:p>
    <w:p w14:paraId="172102C9" w14:textId="295B709E" w:rsidR="00A4636F" w:rsidRDefault="00A4636F" w:rsidP="00A4636F">
      <w:pPr>
        <w:pStyle w:val="A119"/>
      </w:pPr>
      <w:r>
        <w:t>Segretario</w:t>
      </w:r>
      <w:r>
        <w:tab/>
      </w:r>
      <w:r>
        <w:tab/>
      </w:r>
      <w:r>
        <w:tab/>
      </w:r>
      <w:r>
        <w:tab/>
      </w:r>
      <w:r>
        <w:tab/>
      </w:r>
      <w:r>
        <w:t>RICCI GIUSEPPE</w:t>
      </w:r>
    </w:p>
    <w:p w14:paraId="68749094" w14:textId="77777777" w:rsidR="00A4636F" w:rsidRDefault="00A4636F" w:rsidP="00A4636F">
      <w:pPr>
        <w:rPr>
          <w:rFonts w:ascii="Arial" w:hAnsi="Arial" w:cs="Arial"/>
          <w:b/>
          <w:sz w:val="22"/>
          <w:szCs w:val="22"/>
          <w:u w:val="single"/>
        </w:rPr>
      </w:pPr>
    </w:p>
    <w:p w14:paraId="46551D07" w14:textId="77777777" w:rsidR="00D858FA" w:rsidRDefault="00D858FA" w:rsidP="00914988">
      <w:pPr>
        <w:pStyle w:val="A117gare"/>
      </w:pPr>
    </w:p>
    <w:p w14:paraId="3119A843" w14:textId="1BC9C6AF" w:rsidR="00CA5810" w:rsidRPr="00A0715B" w:rsidRDefault="00CA5810" w:rsidP="00F43BFF">
      <w:pPr>
        <w:pStyle w:val="A117gare"/>
      </w:pPr>
    </w:p>
    <w:p w14:paraId="5B51A4C6" w14:textId="77777777" w:rsidR="000943AA" w:rsidRDefault="000943AA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4" w:name="_Toc137221176"/>
      <w:bookmarkStart w:id="45" w:name="_Toc139382007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4"/>
      <w:bookmarkEnd w:id="45"/>
    </w:p>
    <w:p w14:paraId="676568BF" w14:textId="1F4ECD3F" w:rsidR="00B94F9F" w:rsidRDefault="00B94F9F" w:rsidP="00B94F9F">
      <w:pPr>
        <w:pStyle w:val="A117gare"/>
      </w:pPr>
    </w:p>
    <w:p w14:paraId="02E18E70" w14:textId="77777777" w:rsidR="007A40C3" w:rsidRDefault="007A40C3" w:rsidP="00EC3A83">
      <w:pPr>
        <w:pStyle w:val="A117gare"/>
      </w:pPr>
    </w:p>
    <w:p w14:paraId="5B92B57B" w14:textId="77777777" w:rsidR="00AD332C" w:rsidRDefault="00AD332C" w:rsidP="00D858FA">
      <w:pPr>
        <w:pStyle w:val="A117gare"/>
      </w:pPr>
    </w:p>
    <w:p w14:paraId="766F5DCD" w14:textId="5C030012" w:rsidR="00AD332C" w:rsidRPr="007500FD" w:rsidRDefault="00AD332C" w:rsidP="00AD332C">
      <w:pPr>
        <w:pStyle w:val="1-aaA111"/>
      </w:pPr>
      <w:r>
        <w:t xml:space="preserve">  </w:t>
      </w:r>
      <w:bookmarkStart w:id="46" w:name="_Toc139382008"/>
      <w:r>
        <w:t xml:space="preserve">4.1.- </w:t>
      </w:r>
      <w:r w:rsidR="00DD10C0">
        <w:t xml:space="preserve">PORTALE FIGC </w:t>
      </w:r>
      <w:r w:rsidRPr="007500FD">
        <w:t>ANAGRAFE FEDERALE</w:t>
      </w:r>
      <w:r w:rsidR="00DD10C0">
        <w:t xml:space="preserve"> – NUOVO INCONTRO INFORMATIVO</w:t>
      </w:r>
      <w:bookmarkEnd w:id="46"/>
    </w:p>
    <w:p w14:paraId="351B537D" w14:textId="7AFF42EF" w:rsidR="00FF34BB" w:rsidRDefault="00FF34BB" w:rsidP="00AD332C">
      <w:pPr>
        <w:outlineLvl w:val="4"/>
        <w:rPr>
          <w:rFonts w:ascii="Arial" w:hAnsi="Arial" w:cs="Arial"/>
          <w:color w:val="002060"/>
          <w:sz w:val="22"/>
          <w:szCs w:val="18"/>
          <w:shd w:val="clear" w:color="auto" w:fill="FFFFFF"/>
        </w:rPr>
      </w:pPr>
    </w:p>
    <w:p w14:paraId="75F59096" w14:textId="77777777" w:rsidR="003A36CC" w:rsidRDefault="00DD10C0" w:rsidP="000223C6">
      <w:pPr>
        <w:pStyle w:val="A119"/>
        <w:shd w:val="clear" w:color="auto" w:fill="CCFFFF"/>
        <w:spacing w:line="300" w:lineRule="exact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Si informano tutte le Società affiliate che l’incontro informativo</w:t>
      </w:r>
      <w:r w:rsidR="003A36CC">
        <w:rPr>
          <w:sz w:val="22"/>
          <w:szCs w:val="22"/>
          <w:shd w:val="clear" w:color="auto" w:fill="FFFFFF"/>
        </w:rPr>
        <w:t xml:space="preserve"> relativo all’oggetto</w:t>
      </w:r>
      <w:r>
        <w:rPr>
          <w:sz w:val="22"/>
          <w:szCs w:val="22"/>
          <w:shd w:val="clear" w:color="auto" w:fill="FFFFFF"/>
        </w:rPr>
        <w:t>, inizialmente programmato per il giorno 3 Luglio e</w:t>
      </w:r>
      <w:r w:rsidR="003A36CC">
        <w:rPr>
          <w:sz w:val="22"/>
          <w:szCs w:val="22"/>
          <w:shd w:val="clear" w:color="auto" w:fill="FFFFFF"/>
        </w:rPr>
        <w:t>, come noto,</w:t>
      </w:r>
      <w:r>
        <w:rPr>
          <w:sz w:val="22"/>
          <w:szCs w:val="22"/>
          <w:shd w:val="clear" w:color="auto" w:fill="FFFFFF"/>
        </w:rPr>
        <w:t xml:space="preserve"> non effettuato per problemi tecnici, viene riprogrammato per </w:t>
      </w:r>
    </w:p>
    <w:p w14:paraId="158F719E" w14:textId="3B066DCD" w:rsidR="003A36CC" w:rsidRDefault="00DD10C0" w:rsidP="000223C6">
      <w:pPr>
        <w:pStyle w:val="A119"/>
        <w:shd w:val="clear" w:color="auto" w:fill="CCFFFF"/>
        <w:spacing w:line="300" w:lineRule="exact"/>
        <w:jc w:val="center"/>
        <w:rPr>
          <w:sz w:val="22"/>
          <w:szCs w:val="22"/>
        </w:rPr>
      </w:pPr>
      <w:r>
        <w:rPr>
          <w:b/>
          <w:sz w:val="22"/>
          <w:szCs w:val="22"/>
          <w:u w:val="single"/>
        </w:rPr>
        <w:t>MERCOL</w:t>
      </w:r>
      <w:r w:rsidRPr="00AD332C">
        <w:rPr>
          <w:b/>
          <w:sz w:val="22"/>
          <w:szCs w:val="22"/>
          <w:u w:val="single"/>
        </w:rPr>
        <w:t>EDÌ 0</w:t>
      </w:r>
      <w:r>
        <w:rPr>
          <w:b/>
          <w:sz w:val="22"/>
          <w:szCs w:val="22"/>
          <w:u w:val="single"/>
        </w:rPr>
        <w:t>5</w:t>
      </w:r>
      <w:r w:rsidRPr="00AD332C">
        <w:rPr>
          <w:b/>
          <w:sz w:val="22"/>
          <w:szCs w:val="22"/>
          <w:u w:val="single"/>
        </w:rPr>
        <w:t xml:space="preserve"> LUGLIO 2023 CON INIZIO ALLE ORE 18.30</w:t>
      </w:r>
    </w:p>
    <w:p w14:paraId="6B960754" w14:textId="71E3FFD9" w:rsidR="00DD10C0" w:rsidRPr="00AD332C" w:rsidRDefault="003A36CC" w:rsidP="000223C6">
      <w:pPr>
        <w:pStyle w:val="A119"/>
        <w:shd w:val="clear" w:color="auto" w:fill="CCFFFF"/>
        <w:spacing w:line="300" w:lineRule="exact"/>
        <w:rPr>
          <w:sz w:val="22"/>
          <w:szCs w:val="22"/>
        </w:rPr>
      </w:pPr>
      <w:r w:rsidRPr="003A36CC">
        <w:rPr>
          <w:bCs/>
          <w:sz w:val="22"/>
          <w:szCs w:val="22"/>
        </w:rPr>
        <w:t>sempre</w:t>
      </w:r>
      <w:r>
        <w:rPr>
          <w:b/>
          <w:sz w:val="22"/>
          <w:szCs w:val="22"/>
        </w:rPr>
        <w:t xml:space="preserve"> </w:t>
      </w:r>
      <w:r w:rsidR="00DD10C0" w:rsidRPr="00AD332C">
        <w:rPr>
          <w:b/>
          <w:sz w:val="22"/>
          <w:szCs w:val="22"/>
        </w:rPr>
        <w:t>in modalità “da remoto”</w:t>
      </w:r>
      <w:r w:rsidR="00DD10C0" w:rsidRPr="00AD332C">
        <w:rPr>
          <w:sz w:val="22"/>
          <w:szCs w:val="22"/>
        </w:rPr>
        <w:t xml:space="preserve"> attraverso collegamento con la piattaforma </w:t>
      </w:r>
      <w:r w:rsidR="00DD10C0" w:rsidRPr="00AD332C">
        <w:rPr>
          <w:b/>
          <w:sz w:val="22"/>
          <w:szCs w:val="22"/>
        </w:rPr>
        <w:t xml:space="preserve">CISCO WEBEX </w:t>
      </w:r>
      <w:r w:rsidR="00DD10C0" w:rsidRPr="003A36CC">
        <w:rPr>
          <w:b/>
          <w:bCs/>
          <w:sz w:val="22"/>
          <w:szCs w:val="22"/>
        </w:rPr>
        <w:t>il cui link di accesso è stato comunicato alle Società interessate mediante e-mail.</w:t>
      </w:r>
      <w:r w:rsidR="00DD10C0" w:rsidRPr="00AD332C">
        <w:rPr>
          <w:sz w:val="22"/>
          <w:szCs w:val="22"/>
        </w:rPr>
        <w:t xml:space="preserve"> </w:t>
      </w:r>
    </w:p>
    <w:p w14:paraId="75A41C19" w14:textId="77777777" w:rsidR="00DD10C0" w:rsidRPr="00AD332C" w:rsidRDefault="00DD10C0" w:rsidP="000223C6">
      <w:pPr>
        <w:pStyle w:val="A119"/>
        <w:shd w:val="clear" w:color="auto" w:fill="CCFFFF"/>
        <w:spacing w:line="300" w:lineRule="exact"/>
        <w:rPr>
          <w:sz w:val="22"/>
          <w:szCs w:val="22"/>
        </w:rPr>
      </w:pPr>
      <w:r w:rsidRPr="00AD332C">
        <w:rPr>
          <w:sz w:val="22"/>
          <w:szCs w:val="22"/>
        </w:rPr>
        <w:t>Si invitano pertanto le Società a scaricare sui propri dispositivi detta piattaforma.</w:t>
      </w:r>
    </w:p>
    <w:p w14:paraId="0F633C52" w14:textId="33D6D6C1" w:rsidR="00AD332C" w:rsidRPr="00AD332C" w:rsidRDefault="00AD332C" w:rsidP="000223C6">
      <w:pPr>
        <w:pStyle w:val="A119"/>
        <w:shd w:val="clear" w:color="auto" w:fill="CCFFFF"/>
        <w:spacing w:line="300" w:lineRule="exact"/>
        <w:rPr>
          <w:sz w:val="22"/>
          <w:szCs w:val="22"/>
        </w:rPr>
      </w:pPr>
    </w:p>
    <w:p w14:paraId="6D0DC4FE" w14:textId="77777777" w:rsidR="00AD332C" w:rsidRPr="00AD332C" w:rsidRDefault="00AD332C" w:rsidP="000223C6">
      <w:pPr>
        <w:pStyle w:val="A119"/>
        <w:shd w:val="clear" w:color="auto" w:fill="CCFFFF"/>
        <w:spacing w:line="300" w:lineRule="exact"/>
        <w:rPr>
          <w:sz w:val="22"/>
          <w:szCs w:val="22"/>
        </w:rPr>
      </w:pPr>
      <w:r w:rsidRPr="00AD332C">
        <w:rPr>
          <w:sz w:val="22"/>
          <w:szCs w:val="22"/>
        </w:rPr>
        <w:lastRenderedPageBreak/>
        <w:t xml:space="preserve">L’incontro sarà incentrato sull’illustrazione delle funzionalità del </w:t>
      </w:r>
      <w:r w:rsidRPr="00AD332C">
        <w:rPr>
          <w:b/>
          <w:bCs/>
          <w:sz w:val="22"/>
          <w:szCs w:val="22"/>
        </w:rPr>
        <w:t>nuovo portale di anagrafe federale FIGC</w:t>
      </w:r>
      <w:r w:rsidRPr="00AD332C">
        <w:rPr>
          <w:sz w:val="22"/>
          <w:szCs w:val="22"/>
        </w:rPr>
        <w:t>, funzionalità che saranno necessarie per tutte le operazioni di svincoli, tesseramenti ed iscrizioni.</w:t>
      </w:r>
    </w:p>
    <w:p w14:paraId="13C04E3F" w14:textId="77777777" w:rsidR="00AD332C" w:rsidRPr="00AD332C" w:rsidRDefault="00AD332C" w:rsidP="000223C6">
      <w:pPr>
        <w:pStyle w:val="A117gare"/>
        <w:shd w:val="clear" w:color="auto" w:fill="CCFFFF"/>
      </w:pPr>
    </w:p>
    <w:p w14:paraId="53867112" w14:textId="77777777" w:rsidR="00AD332C" w:rsidRPr="00AD332C" w:rsidRDefault="00AD332C" w:rsidP="000223C6">
      <w:pPr>
        <w:pStyle w:val="A119"/>
        <w:shd w:val="clear" w:color="auto" w:fill="CCFFFF"/>
        <w:spacing w:line="300" w:lineRule="exact"/>
        <w:rPr>
          <w:sz w:val="22"/>
          <w:szCs w:val="22"/>
        </w:rPr>
      </w:pPr>
      <w:r w:rsidRPr="00AD332C">
        <w:rPr>
          <w:sz w:val="22"/>
          <w:szCs w:val="22"/>
        </w:rPr>
        <w:t xml:space="preserve">Si informano inoltre le società che l’incontro verrà registrato e messo a disposizione delle società successivamente allo svolgimento dello stesso. </w:t>
      </w:r>
    </w:p>
    <w:p w14:paraId="67ACA37E" w14:textId="77777777" w:rsidR="00AD332C" w:rsidRPr="007500FD" w:rsidRDefault="00AD332C" w:rsidP="000223C6">
      <w:pPr>
        <w:pStyle w:val="A117gare"/>
        <w:shd w:val="clear" w:color="auto" w:fill="CCFFFF"/>
      </w:pPr>
    </w:p>
    <w:p w14:paraId="6508FE73" w14:textId="77777777" w:rsidR="00AD332C" w:rsidRPr="007500FD" w:rsidRDefault="00AD332C" w:rsidP="000223C6">
      <w:pPr>
        <w:pStyle w:val="LndNormale10"/>
        <w:shd w:val="clear" w:color="auto" w:fill="CCFFFF"/>
        <w:spacing w:line="300" w:lineRule="exact"/>
        <w:rPr>
          <w:color w:val="002060"/>
          <w:szCs w:val="18"/>
          <w:shd w:val="clear" w:color="auto" w:fill="FFFFFF"/>
          <w:lang w:eastAsia="it-IT"/>
        </w:rPr>
      </w:pPr>
      <w:r w:rsidRPr="007500FD">
        <w:rPr>
          <w:b/>
          <w:bCs/>
          <w:color w:val="002060"/>
          <w:szCs w:val="18"/>
          <w:u w:val="single"/>
          <w:shd w:val="clear" w:color="auto" w:fill="FFFFFF"/>
          <w:lang w:eastAsia="it-IT"/>
        </w:rPr>
        <w:t>Vista l’assoluta importanza dell’argomento trattato si RACCOMANDA la presenza all’incontro degli addetti alla segreteria delle singole società </w:t>
      </w:r>
    </w:p>
    <w:p w14:paraId="5B556778" w14:textId="77777777" w:rsidR="00AD332C" w:rsidRDefault="00AD332C" w:rsidP="00D858FA">
      <w:pPr>
        <w:pStyle w:val="A117gare"/>
      </w:pPr>
    </w:p>
    <w:p w14:paraId="16F9DD50" w14:textId="77777777" w:rsidR="00D858FA" w:rsidRDefault="00D858FA" w:rsidP="00EC3A83">
      <w:pPr>
        <w:pStyle w:val="A117gare"/>
      </w:pPr>
    </w:p>
    <w:p w14:paraId="24D3657F" w14:textId="77777777" w:rsidR="00D96305" w:rsidRDefault="00D96305" w:rsidP="00A9336D">
      <w:pPr>
        <w:pStyle w:val="A117gare"/>
      </w:pPr>
    </w:p>
    <w:p w14:paraId="029F4D36" w14:textId="77777777" w:rsidR="00D96305" w:rsidRDefault="00D96305" w:rsidP="00A9336D">
      <w:pPr>
        <w:pStyle w:val="A117gare"/>
      </w:pPr>
    </w:p>
    <w:p w14:paraId="774BA9B4" w14:textId="102CDED4" w:rsidR="00A9336D" w:rsidRPr="009766D0" w:rsidRDefault="004C6C34" w:rsidP="00F541D0">
      <w:pPr>
        <w:pStyle w:val="1-aaA111"/>
      </w:pPr>
      <w:bookmarkStart w:id="47" w:name="_Toc513458270"/>
      <w:bookmarkStart w:id="48" w:name="_Toc519097161"/>
      <w:bookmarkStart w:id="49" w:name="_Toc13069722"/>
      <w:r>
        <w:t xml:space="preserve"> </w:t>
      </w:r>
      <w:bookmarkStart w:id="50" w:name="_Toc137221178"/>
      <w:bookmarkStart w:id="51" w:name="_Toc139382009"/>
      <w:r w:rsidR="00A9336D" w:rsidRPr="009766D0">
        <w:t>4.</w:t>
      </w:r>
      <w:r w:rsidR="00275205">
        <w:t>2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47"/>
      <w:bookmarkEnd w:id="48"/>
      <w:bookmarkEnd w:id="49"/>
      <w:bookmarkEnd w:id="50"/>
      <w:bookmarkEnd w:id="51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58E9926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</w:t>
            </w:r>
            <w:r w:rsidR="00E74AC4"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Default="008C5197" w:rsidP="00A9336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117B1B5F" w14:textId="51412988" w:rsidR="007F5C7C" w:rsidRDefault="00A9336D" w:rsidP="00B31AC3">
      <w:pPr>
        <w:pStyle w:val="A119"/>
        <w:rPr>
          <w:b/>
        </w:rPr>
      </w:pPr>
      <w:r>
        <w:rPr>
          <w:b/>
        </w:rPr>
        <w:t xml:space="preserve">Per qualsiasi evenienza si invitano le Società a mettersi in contatto con il Delegato </w:t>
      </w:r>
      <w:r w:rsidR="008C5197">
        <w:rPr>
          <w:b/>
        </w:rPr>
        <w:t>P</w:t>
      </w:r>
      <w:r>
        <w:rPr>
          <w:b/>
        </w:rPr>
        <w:t>rovinciale (Recapito tel. 328-2868789).</w:t>
      </w:r>
      <w:bookmarkStart w:id="52" w:name="_Toc98341478"/>
      <w:bookmarkStart w:id="53" w:name="_Hlk113460259"/>
    </w:p>
    <w:bookmarkEnd w:id="52"/>
    <w:bookmarkEnd w:id="53"/>
    <w:p w14:paraId="0F28B58B" w14:textId="77777777" w:rsidR="004A0B6A" w:rsidRDefault="004A0B6A" w:rsidP="00A9336D">
      <w:pPr>
        <w:pStyle w:val="A117gare"/>
      </w:pPr>
    </w:p>
    <w:p w14:paraId="3196EFFA" w14:textId="77777777" w:rsidR="00410CFD" w:rsidRDefault="00410CFD" w:rsidP="00A9336D">
      <w:pPr>
        <w:pStyle w:val="A117gare"/>
      </w:pPr>
    </w:p>
    <w:p w14:paraId="6F118FD4" w14:textId="77777777" w:rsidR="00410CFD" w:rsidRDefault="00410CFD" w:rsidP="00A9336D">
      <w:pPr>
        <w:pStyle w:val="A117gare"/>
      </w:pPr>
    </w:p>
    <w:p w14:paraId="0390EF93" w14:textId="77777777" w:rsidR="00D4343D" w:rsidRDefault="00D4343D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74F9D21E" w14:textId="77777777" w:rsidR="00410CFD" w:rsidRDefault="00410CFD" w:rsidP="00A9336D">
      <w:pPr>
        <w:pStyle w:val="A117gare"/>
      </w:pPr>
    </w:p>
    <w:p w14:paraId="15BCE780" w14:textId="0A79FD71" w:rsidR="00FB4EE2" w:rsidRPr="007849CA" w:rsidRDefault="00FB4EE2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4" w:name="_Toc137221181"/>
      <w:bookmarkStart w:id="55" w:name="_Toc139382010"/>
      <w:r>
        <w:rPr>
          <w:szCs w:val="28"/>
        </w:rPr>
        <w:t>6.- ALLEGATI</w:t>
      </w:r>
      <w:bookmarkEnd w:id="54"/>
      <w:bookmarkEnd w:id="55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45631584" w14:textId="77777777" w:rsidR="004C7782" w:rsidRDefault="004C7782" w:rsidP="008D7489">
      <w:pPr>
        <w:pStyle w:val="A117gare"/>
        <w:tabs>
          <w:tab w:val="left" w:pos="3794"/>
        </w:tabs>
      </w:pPr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5DDB585D" w14:textId="77777777" w:rsidR="00E729E2" w:rsidRDefault="00E729E2" w:rsidP="008D7489">
      <w:pPr>
        <w:pStyle w:val="A117gare"/>
        <w:tabs>
          <w:tab w:val="left" w:pos="3794"/>
        </w:tabs>
      </w:pPr>
    </w:p>
    <w:p w14:paraId="3702A781" w14:textId="77777777" w:rsidR="00E729E2" w:rsidRDefault="00E729E2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389B226" w:rsidR="00A9336D" w:rsidRPr="00856B37" w:rsidRDefault="008F7053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5D05E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4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5D05E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LUGLIO</w:t>
            </w:r>
            <w:r w:rsidR="00A9336D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="00A9336D"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39EA1303" w14:textId="77777777" w:rsidR="00E729E2" w:rsidRDefault="00E729E2" w:rsidP="00CB21B5">
      <w:pPr>
        <w:pStyle w:val="A117gare"/>
      </w:pPr>
    </w:p>
    <w:p w14:paraId="5C093B0F" w14:textId="77777777" w:rsidR="00E729E2" w:rsidRDefault="00E729E2" w:rsidP="00CB21B5">
      <w:pPr>
        <w:pStyle w:val="A117gare"/>
      </w:pPr>
    </w:p>
    <w:p w14:paraId="454C39BD" w14:textId="77777777" w:rsidR="00E729E2" w:rsidRDefault="00E729E2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2FA90" w14:textId="77777777" w:rsidR="00457E44" w:rsidRDefault="00457E44">
      <w:r>
        <w:separator/>
      </w:r>
    </w:p>
  </w:endnote>
  <w:endnote w:type="continuationSeparator" w:id="0">
    <w:p w14:paraId="412F08E1" w14:textId="77777777" w:rsidR="00457E44" w:rsidRDefault="0045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AF714" w14:textId="77777777" w:rsidR="00457E44" w:rsidRDefault="00457E44">
      <w:r>
        <w:separator/>
      </w:r>
    </w:p>
  </w:footnote>
  <w:footnote w:type="continuationSeparator" w:id="0">
    <w:p w14:paraId="40F21FEE" w14:textId="77777777" w:rsidR="00457E44" w:rsidRDefault="0045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FDE7C9D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A66E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D05E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 Luglio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466DC23" w:rsidR="00F63DB4" w:rsidRPr="005D05EC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32"/>
        <w:szCs w:val="32"/>
      </w:rPr>
    </w:pPr>
    <w:r w:rsidRPr="005D05EC">
      <w:rPr>
        <w:rFonts w:cs="Arial"/>
        <w:b/>
        <w:spacing w:val="2"/>
        <w:sz w:val="32"/>
        <w:szCs w:val="32"/>
      </w:rPr>
      <w:t>Stagione Sportiva 202</w:t>
    </w:r>
    <w:r w:rsidR="005D05EC" w:rsidRPr="005D05EC">
      <w:rPr>
        <w:rFonts w:cs="Arial"/>
        <w:b/>
        <w:spacing w:val="2"/>
        <w:sz w:val="32"/>
        <w:szCs w:val="32"/>
      </w:rPr>
      <w:t>3</w:t>
    </w:r>
    <w:r w:rsidRPr="005D05EC">
      <w:rPr>
        <w:rFonts w:cs="Arial"/>
        <w:b/>
        <w:spacing w:val="2"/>
        <w:sz w:val="32"/>
        <w:szCs w:val="32"/>
      </w:rPr>
      <w:t>-202</w:t>
    </w:r>
    <w:r w:rsidR="005D05EC" w:rsidRPr="005D05EC">
      <w:rPr>
        <w:rFonts w:cs="Arial"/>
        <w:b/>
        <w:spacing w:val="2"/>
        <w:sz w:val="32"/>
        <w:szCs w:val="32"/>
      </w:rPr>
      <w:t>4</w:t>
    </w:r>
  </w:p>
  <w:p w14:paraId="75D44F36" w14:textId="713D8D3D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8A66E0">
      <w:rPr>
        <w:rFonts w:ascii="Arial" w:hAnsi="Arial" w:cs="Arial"/>
        <w:color w:val="002060"/>
        <w:sz w:val="36"/>
        <w:szCs w:val="36"/>
        <w:u w:val="none"/>
      </w:rPr>
      <w:t>1</w:t>
    </w:r>
  </w:p>
  <w:p w14:paraId="065A3D24" w14:textId="7AE2D57D" w:rsidR="00F63DB4" w:rsidRDefault="00F63DB4" w:rsidP="00F63DB4">
    <w:pPr>
      <w:pStyle w:val="Intestazione"/>
      <w:rPr>
        <w:rFonts w:ascii="Arial" w:hAnsi="Arial" w:cs="Arial"/>
        <w:b/>
        <w:bCs/>
        <w:color w:val="002060"/>
        <w:szCs w:val="3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5D05EC">
      <w:rPr>
        <w:rFonts w:ascii="Arial" w:hAnsi="Arial" w:cs="Arial"/>
        <w:b/>
        <w:bCs/>
        <w:color w:val="002060"/>
        <w:szCs w:val="32"/>
      </w:rPr>
      <w:t>4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5D05EC">
      <w:rPr>
        <w:rFonts w:ascii="Arial" w:hAnsi="Arial" w:cs="Arial"/>
        <w:b/>
        <w:bCs/>
        <w:color w:val="002060"/>
        <w:szCs w:val="32"/>
      </w:rPr>
      <w:t>LUGLI</w:t>
    </w:r>
    <w:r w:rsidR="00CD61FB">
      <w:rPr>
        <w:rFonts w:ascii="Arial" w:hAnsi="Arial" w:cs="Arial"/>
        <w:b/>
        <w:bCs/>
        <w:color w:val="002060"/>
        <w:szCs w:val="32"/>
      </w:rPr>
      <w:t>O</w:t>
    </w:r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5FF5E7A9" w14:textId="77777777" w:rsidR="00F52E1A" w:rsidRDefault="00F52E1A" w:rsidP="00F52E1A">
    <w:pPr>
      <w:pStyle w:val="A117gare"/>
    </w:pPr>
  </w:p>
  <w:p w14:paraId="18F71C7B" w14:textId="6B250FB9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B2444"/>
    <w:multiLevelType w:val="hybridMultilevel"/>
    <w:tmpl w:val="3CECB05E"/>
    <w:lvl w:ilvl="0" w:tplc="AF94386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C0CA9"/>
    <w:multiLevelType w:val="hybridMultilevel"/>
    <w:tmpl w:val="6DF0246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367A93"/>
    <w:multiLevelType w:val="hybridMultilevel"/>
    <w:tmpl w:val="FC42F5B2"/>
    <w:lvl w:ilvl="0" w:tplc="2ACE90B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51961"/>
    <w:multiLevelType w:val="hybridMultilevel"/>
    <w:tmpl w:val="8F2C155C"/>
    <w:lvl w:ilvl="0" w:tplc="C32857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7D3DCA"/>
    <w:multiLevelType w:val="hybridMultilevel"/>
    <w:tmpl w:val="B9CC6CB4"/>
    <w:lvl w:ilvl="0" w:tplc="3F842C0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F66ED"/>
    <w:multiLevelType w:val="hybridMultilevel"/>
    <w:tmpl w:val="1E90EDB4"/>
    <w:lvl w:ilvl="0" w:tplc="EFCAB3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1A1FA1"/>
    <w:multiLevelType w:val="hybridMultilevel"/>
    <w:tmpl w:val="8B1EA900"/>
    <w:lvl w:ilvl="0" w:tplc="94DC393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83C2C"/>
    <w:multiLevelType w:val="hybridMultilevel"/>
    <w:tmpl w:val="1E90EDB4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141476"/>
    <w:multiLevelType w:val="hybridMultilevel"/>
    <w:tmpl w:val="E2928C8C"/>
    <w:lvl w:ilvl="0" w:tplc="D90AE67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021DA0"/>
    <w:multiLevelType w:val="hybridMultilevel"/>
    <w:tmpl w:val="27B0DC90"/>
    <w:lvl w:ilvl="0" w:tplc="8B9666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122356D"/>
    <w:multiLevelType w:val="hybridMultilevel"/>
    <w:tmpl w:val="72EA0E90"/>
    <w:lvl w:ilvl="0" w:tplc="D9AE659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464122A"/>
    <w:multiLevelType w:val="hybridMultilevel"/>
    <w:tmpl w:val="EA58F6C2"/>
    <w:lvl w:ilvl="0" w:tplc="014CFE2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380DFE"/>
    <w:multiLevelType w:val="hybridMultilevel"/>
    <w:tmpl w:val="9C8E8996"/>
    <w:lvl w:ilvl="0" w:tplc="9962F020">
      <w:start w:val="3"/>
      <w:numFmt w:val="bullet"/>
      <w:lvlText w:val="-"/>
      <w:lvlJc w:val="left"/>
      <w:pPr>
        <w:ind w:left="73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6" w15:restartNumberingAfterBreak="0">
    <w:nsid w:val="3A447578"/>
    <w:multiLevelType w:val="hybridMultilevel"/>
    <w:tmpl w:val="A41C54DE"/>
    <w:lvl w:ilvl="0" w:tplc="EBD27D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AE90F56"/>
    <w:multiLevelType w:val="hybridMultilevel"/>
    <w:tmpl w:val="FA74E1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2837CE"/>
    <w:multiLevelType w:val="hybridMultilevel"/>
    <w:tmpl w:val="F0A8FBC6"/>
    <w:lvl w:ilvl="0" w:tplc="D5CED24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6D27F8"/>
    <w:multiLevelType w:val="hybridMultilevel"/>
    <w:tmpl w:val="61DC9340"/>
    <w:lvl w:ilvl="0" w:tplc="790AF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5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AE15B3"/>
    <w:multiLevelType w:val="hybridMultilevel"/>
    <w:tmpl w:val="337C9A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8" w15:restartNumberingAfterBreak="0">
    <w:nsid w:val="724A3EB0"/>
    <w:multiLevelType w:val="hybridMultilevel"/>
    <w:tmpl w:val="887A364A"/>
    <w:lvl w:ilvl="0" w:tplc="3A788E1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4147305"/>
    <w:multiLevelType w:val="hybridMultilevel"/>
    <w:tmpl w:val="A6489B0E"/>
    <w:lvl w:ilvl="0" w:tplc="BA18CD9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7066DFC"/>
    <w:multiLevelType w:val="hybridMultilevel"/>
    <w:tmpl w:val="FA74E1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8A6D1E"/>
    <w:multiLevelType w:val="hybridMultilevel"/>
    <w:tmpl w:val="E73CA34A"/>
    <w:lvl w:ilvl="0" w:tplc="943C49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5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3"/>
  </w:num>
  <w:num w:numId="2" w16cid:durableId="1636836399">
    <w:abstractNumId w:val="37"/>
  </w:num>
  <w:num w:numId="3" w16cid:durableId="2073237492">
    <w:abstractNumId w:val="12"/>
  </w:num>
  <w:num w:numId="4" w16cid:durableId="828640007">
    <w:abstractNumId w:val="18"/>
  </w:num>
  <w:num w:numId="5" w16cid:durableId="2115199029">
    <w:abstractNumId w:val="2"/>
  </w:num>
  <w:num w:numId="6" w16cid:durableId="5914001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5348836">
    <w:abstractNumId w:val="44"/>
  </w:num>
  <w:num w:numId="8" w16cid:durableId="325209737">
    <w:abstractNumId w:val="14"/>
  </w:num>
  <w:num w:numId="9" w16cid:durableId="361519824">
    <w:abstractNumId w:val="45"/>
  </w:num>
  <w:num w:numId="10" w16cid:durableId="376709736">
    <w:abstractNumId w:val="7"/>
  </w:num>
  <w:num w:numId="11" w16cid:durableId="484395865">
    <w:abstractNumId w:val="19"/>
  </w:num>
  <w:num w:numId="12" w16cid:durableId="1505974569">
    <w:abstractNumId w:val="20"/>
  </w:num>
  <w:num w:numId="13" w16cid:durableId="977346998">
    <w:abstractNumId w:val="10"/>
  </w:num>
  <w:num w:numId="14" w16cid:durableId="14773668">
    <w:abstractNumId w:val="30"/>
  </w:num>
  <w:num w:numId="15" w16cid:durableId="154954019">
    <w:abstractNumId w:val="22"/>
  </w:num>
  <w:num w:numId="16" w16cid:durableId="821655401">
    <w:abstractNumId w:val="41"/>
  </w:num>
  <w:num w:numId="17" w16cid:durableId="1119105230">
    <w:abstractNumId w:val="39"/>
  </w:num>
  <w:num w:numId="18" w16cid:durableId="2118787755">
    <w:abstractNumId w:val="34"/>
  </w:num>
  <w:num w:numId="19" w16cid:durableId="639388089">
    <w:abstractNumId w:val="29"/>
  </w:num>
  <w:num w:numId="20" w16cid:durableId="428891608">
    <w:abstractNumId w:val="25"/>
  </w:num>
  <w:num w:numId="21" w16cid:durableId="1215390276">
    <w:abstractNumId w:val="38"/>
  </w:num>
  <w:num w:numId="22" w16cid:durableId="326517299">
    <w:abstractNumId w:val="9"/>
  </w:num>
  <w:num w:numId="23" w16cid:durableId="413744672">
    <w:abstractNumId w:val="16"/>
  </w:num>
  <w:num w:numId="24" w16cid:durableId="1731728907">
    <w:abstractNumId w:val="27"/>
  </w:num>
  <w:num w:numId="25" w16cid:durableId="138573580">
    <w:abstractNumId w:val="40"/>
  </w:num>
  <w:num w:numId="26" w16cid:durableId="129641090">
    <w:abstractNumId w:val="26"/>
  </w:num>
  <w:num w:numId="27" w16cid:durableId="1201363178">
    <w:abstractNumId w:val="43"/>
  </w:num>
  <w:num w:numId="28" w16cid:durableId="149954370">
    <w:abstractNumId w:val="21"/>
  </w:num>
  <w:num w:numId="29" w16cid:durableId="1904214929">
    <w:abstractNumId w:val="24"/>
  </w:num>
  <w:num w:numId="30" w16cid:durableId="100913659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3736073">
    <w:abstractNumId w:val="6"/>
  </w:num>
  <w:num w:numId="32" w16cid:durableId="667365268">
    <w:abstractNumId w:val="5"/>
  </w:num>
  <w:num w:numId="33" w16cid:durableId="990138847">
    <w:abstractNumId w:val="4"/>
  </w:num>
  <w:num w:numId="34" w16cid:durableId="1875270971">
    <w:abstractNumId w:val="0"/>
  </w:num>
  <w:num w:numId="35" w16cid:durableId="1396587618">
    <w:abstractNumId w:val="15"/>
  </w:num>
  <w:num w:numId="36" w16cid:durableId="1359311144">
    <w:abstractNumId w:val="17"/>
  </w:num>
  <w:num w:numId="37" w16cid:durableId="57561937">
    <w:abstractNumId w:val="33"/>
  </w:num>
  <w:num w:numId="38" w16cid:durableId="811211585">
    <w:abstractNumId w:val="11"/>
  </w:num>
  <w:num w:numId="39" w16cid:durableId="715400068">
    <w:abstractNumId w:val="1"/>
  </w:num>
  <w:num w:numId="40" w16cid:durableId="1013730745">
    <w:abstractNumId w:val="31"/>
  </w:num>
  <w:num w:numId="41" w16cid:durableId="1991010246">
    <w:abstractNumId w:val="13"/>
  </w:num>
  <w:num w:numId="42" w16cid:durableId="887687715">
    <w:abstractNumId w:val="8"/>
  </w:num>
  <w:num w:numId="43" w16cid:durableId="1638489321">
    <w:abstractNumId w:val="35"/>
  </w:num>
  <w:num w:numId="44" w16cid:durableId="172034747">
    <w:abstractNumId w:val="6"/>
  </w:num>
  <w:num w:numId="45" w16cid:durableId="934291315">
    <w:abstractNumId w:val="28"/>
  </w:num>
  <w:num w:numId="46" w16cid:durableId="1988439385">
    <w:abstractNumId w:val="42"/>
  </w:num>
  <w:num w:numId="47" w16cid:durableId="2121492332">
    <w:abstractNumId w:val="3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6FF7"/>
    <w:rsid w:val="00D272D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B9D"/>
    <w:rsid w:val="00E60ED0"/>
    <w:rsid w:val="00E60F57"/>
    <w:rsid w:val="00E613D7"/>
    <w:rsid w:val="00E61B99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15C48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80FA2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4"/>
      <w:szCs w:val="24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15C48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41D0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41D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80FA2"/>
    <w:rPr>
      <w:rFonts w:ascii="Arial" w:eastAsia="Arial" w:hAnsi="Arial" w:cs="Arial"/>
      <w:b/>
      <w:caps/>
      <w:color w:val="FFFFFF" w:themeColor="background1"/>
      <w:sz w:val="24"/>
      <w:szCs w:val="24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nd.it/it/comunicati-e-circolari/comunicati-ufficiali/stagione-sportiva-2023-2024/11074-comunicato-ufficiale-n-1-attivita-ufficiale-della-lega-nazionale-dilettanti-stagione-sportiva-2023-2024/file" TargetMode="External"/><Relationship Id="rId13" Type="http://schemas.openxmlformats.org/officeDocument/2006/relationships/hyperlink" Target="https://lnd.it/it/comunicati-e-circolari/comunicati-ufficiali/stagione-sportiva-2023-2024/11079-comunicato-ufficiale-n-6-regolamento-coppa-italia-dilettanti-2023-2024/file" TargetMode="External"/><Relationship Id="rId18" Type="http://schemas.openxmlformats.org/officeDocument/2006/relationships/hyperlink" Target="https://lnd.it/it/comunicati-e-circolari/circolari/circolari-2023-24/11069-circolare-n-4-osservatorio-nazionale-sulle-manifestazioni-sportive-3/file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lnd.it/it/comunicati-e-circolari/circolari/circolari-2023-2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nd.it/it/comunicati-e-circolari/comunicati-ufficiali/stagione-sportiva-2023-2024/11078-comunicato-ufficiale-n-5-programma-manifestazioni-nazionali-organizzate-dalla-lnd/file" TargetMode="External"/><Relationship Id="rId17" Type="http://schemas.openxmlformats.org/officeDocument/2006/relationships/hyperlink" Target="https://lnd.it/it/comunicati-e-circolari/circolari/circolari-2023-24/11068-circolare-n-3-gare-ufficiali-da-disputare-in-assenza-di-pubblico-1/file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lnd.it/it/comunicati-e-circolari/circolari/circolari-2023-24/11067-circolare-n-2-decadenza-affiliazione-ex-art-16-noif-1/file" TargetMode="External"/><Relationship Id="rId20" Type="http://schemas.openxmlformats.org/officeDocument/2006/relationships/hyperlink" Target="https://lnd.it/it/comunicati-e-circolari/circolari/circolari-2023-24/11071-circolare-n-6-rapporti-con-gli-organi-di-informazione/fil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nd.it/it/comunicati-e-circolari/comunicati-ufficiali/stagione-sportiva-2023-2024/11077-comunicato-ufficiale-n-4-orari-inizio-gare-ufficiali-stagione-sportiva-2023-2024/file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lnd.it/it/comunicati-e-circolari/circolari/circolari-2023-24/11066-circolare-n-1-attivita-ufficiale-stagione-sportiva-2023-2024/file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lnd.it/it/comunicati-e-circolari/comunicati-ufficiali/stagione-sportiva-2023-2024/11076-comunicato-ufficiale-n-3-visita-medica-idoneita-ex-art-43-noif/file" TargetMode="External"/><Relationship Id="rId19" Type="http://schemas.openxmlformats.org/officeDocument/2006/relationships/hyperlink" Target="https://lnd.it/it/comunicati-e-circolari/circolari/circolari-2023-24/11070-circolare-n-5-convenzione-lnd-ussi-3/fil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nd.it/it/comunicati-e-circolari/comunicati-ufficiali/stagione-sportiva-2023-2024/11075-comunicato-ufficiale-n-2-attivita-ufficiale-della-lega-nazionale-dilettanti-divisione-calcio-a-cinque/file" TargetMode="External"/><Relationship Id="rId14" Type="http://schemas.openxmlformats.org/officeDocument/2006/relationships/hyperlink" Target="https://lnd.it/it/comunicati-e-circolari/comunicati-ufficiali/stagione-sportiva-2023-2024/11080-comunicato-ufficiale-n-7-nomine-delegazioni-provinciali-distrettuali-e-zonali-2023-2024/file" TargetMode="External"/><Relationship Id="rId22" Type="http://schemas.openxmlformats.org/officeDocument/2006/relationships/hyperlink" Target="https://lnd.it/it/comunicati-e-circolari/circolari/circolari-2023-24/11073-circolare-n-8-trasmissione-in-diretta-delle-gare-dei-campionati-dilettantistici-attraverso-i-canali-social-ufficiali-delle-societa-lnd/file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15158</TotalTime>
  <Pages>6</Pages>
  <Words>2258</Words>
  <Characters>12872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874</cp:revision>
  <cp:lastPrinted>2023-06-30T15:55:00Z</cp:lastPrinted>
  <dcterms:created xsi:type="dcterms:W3CDTF">2023-04-19T15:33:00Z</dcterms:created>
  <dcterms:modified xsi:type="dcterms:W3CDTF">2023-07-04T14:53:00Z</dcterms:modified>
  <dc:language>it-IT</dc:language>
</cp:coreProperties>
</file>