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0833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411A0D73" w14:textId="124920E0" w:rsidR="001F5A79" w:rsidRPr="001F5A79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1F5A79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1F5A79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1F5A79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3808333" w:history="1">
        <w:r w:rsidR="001F5A79" w:rsidRPr="001F5A79">
          <w:rPr>
            <w:rStyle w:val="Collegamentoipertestuale"/>
            <w:b w:val="0"/>
            <w:bCs w:val="0"/>
          </w:rPr>
          <w:t>SOMMARIO</w:t>
        </w:r>
        <w:r w:rsidR="001F5A79" w:rsidRPr="001F5A79">
          <w:rPr>
            <w:b w:val="0"/>
            <w:bCs w:val="0"/>
            <w:webHidden/>
          </w:rPr>
          <w:tab/>
        </w:r>
        <w:r w:rsidR="001F5A79" w:rsidRPr="001F5A79">
          <w:rPr>
            <w:b w:val="0"/>
            <w:bCs w:val="0"/>
            <w:webHidden/>
          </w:rPr>
          <w:fldChar w:fldCharType="begin"/>
        </w:r>
        <w:r w:rsidR="001F5A79" w:rsidRPr="001F5A79">
          <w:rPr>
            <w:b w:val="0"/>
            <w:bCs w:val="0"/>
            <w:webHidden/>
          </w:rPr>
          <w:instrText xml:space="preserve"> PAGEREF _Toc153808333 \h </w:instrText>
        </w:r>
        <w:r w:rsidR="001F5A79" w:rsidRPr="001F5A79">
          <w:rPr>
            <w:b w:val="0"/>
            <w:bCs w:val="0"/>
            <w:webHidden/>
          </w:rPr>
        </w:r>
        <w:r w:rsidR="001F5A79" w:rsidRPr="001F5A79">
          <w:rPr>
            <w:b w:val="0"/>
            <w:bCs w:val="0"/>
            <w:webHidden/>
          </w:rPr>
          <w:fldChar w:fldCharType="separate"/>
        </w:r>
        <w:r w:rsidR="008B77C3">
          <w:rPr>
            <w:b w:val="0"/>
            <w:bCs w:val="0"/>
            <w:webHidden/>
          </w:rPr>
          <w:t>1</w:t>
        </w:r>
        <w:r w:rsidR="001F5A79" w:rsidRPr="001F5A79">
          <w:rPr>
            <w:b w:val="0"/>
            <w:bCs w:val="0"/>
            <w:webHidden/>
          </w:rPr>
          <w:fldChar w:fldCharType="end"/>
        </w:r>
      </w:hyperlink>
    </w:p>
    <w:p w14:paraId="1F82C03C" w14:textId="29C16A3E" w:rsidR="001F5A79" w:rsidRPr="001F5A79" w:rsidRDefault="001F5A7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08334" w:history="1">
        <w:r w:rsidRPr="001F5A79">
          <w:rPr>
            <w:rStyle w:val="Collegamentoipertestuale"/>
            <w:b w:val="0"/>
            <w:bCs w:val="0"/>
          </w:rPr>
          <w:t>1.- COMUNICAZIONI DELLA F.I.G.C.</w:t>
        </w:r>
        <w:r w:rsidRPr="001F5A79">
          <w:rPr>
            <w:b w:val="0"/>
            <w:bCs w:val="0"/>
            <w:webHidden/>
          </w:rPr>
          <w:tab/>
        </w:r>
        <w:r w:rsidRPr="001F5A79">
          <w:rPr>
            <w:b w:val="0"/>
            <w:bCs w:val="0"/>
            <w:webHidden/>
          </w:rPr>
          <w:fldChar w:fldCharType="begin"/>
        </w:r>
        <w:r w:rsidRPr="001F5A79">
          <w:rPr>
            <w:b w:val="0"/>
            <w:bCs w:val="0"/>
            <w:webHidden/>
          </w:rPr>
          <w:instrText xml:space="preserve"> PAGEREF _Toc153808334 \h </w:instrText>
        </w:r>
        <w:r w:rsidRPr="001F5A79">
          <w:rPr>
            <w:b w:val="0"/>
            <w:bCs w:val="0"/>
            <w:webHidden/>
          </w:rPr>
        </w:r>
        <w:r w:rsidRPr="001F5A79">
          <w:rPr>
            <w:b w:val="0"/>
            <w:bCs w:val="0"/>
            <w:webHidden/>
          </w:rPr>
          <w:fldChar w:fldCharType="separate"/>
        </w:r>
        <w:r w:rsidR="008B77C3">
          <w:rPr>
            <w:b w:val="0"/>
            <w:bCs w:val="0"/>
            <w:webHidden/>
          </w:rPr>
          <w:t>1</w:t>
        </w:r>
        <w:r w:rsidRPr="001F5A79">
          <w:rPr>
            <w:b w:val="0"/>
            <w:bCs w:val="0"/>
            <w:webHidden/>
          </w:rPr>
          <w:fldChar w:fldCharType="end"/>
        </w:r>
      </w:hyperlink>
    </w:p>
    <w:p w14:paraId="76156DE6" w14:textId="6237F683" w:rsidR="001F5A79" w:rsidRPr="001F5A79" w:rsidRDefault="001F5A7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08335" w:history="1">
        <w:r w:rsidRPr="001F5A79">
          <w:rPr>
            <w:rStyle w:val="Collegamentoipertestuale"/>
            <w:b w:val="0"/>
            <w:bCs w:val="0"/>
          </w:rPr>
          <w:t>2.- COMUNICAZIONI DELLA LEGA NAZIONALE DILETTANTI</w:t>
        </w:r>
        <w:r w:rsidRPr="001F5A79">
          <w:rPr>
            <w:b w:val="0"/>
            <w:bCs w:val="0"/>
            <w:webHidden/>
          </w:rPr>
          <w:tab/>
        </w:r>
        <w:r w:rsidRPr="001F5A79">
          <w:rPr>
            <w:b w:val="0"/>
            <w:bCs w:val="0"/>
            <w:webHidden/>
          </w:rPr>
          <w:fldChar w:fldCharType="begin"/>
        </w:r>
        <w:r w:rsidRPr="001F5A79">
          <w:rPr>
            <w:b w:val="0"/>
            <w:bCs w:val="0"/>
            <w:webHidden/>
          </w:rPr>
          <w:instrText xml:space="preserve"> PAGEREF _Toc153808335 \h </w:instrText>
        </w:r>
        <w:r w:rsidRPr="001F5A79">
          <w:rPr>
            <w:b w:val="0"/>
            <w:bCs w:val="0"/>
            <w:webHidden/>
          </w:rPr>
        </w:r>
        <w:r w:rsidRPr="001F5A79">
          <w:rPr>
            <w:b w:val="0"/>
            <w:bCs w:val="0"/>
            <w:webHidden/>
          </w:rPr>
          <w:fldChar w:fldCharType="separate"/>
        </w:r>
        <w:r w:rsidR="008B77C3">
          <w:rPr>
            <w:b w:val="0"/>
            <w:bCs w:val="0"/>
            <w:webHidden/>
          </w:rPr>
          <w:t>1</w:t>
        </w:r>
        <w:r w:rsidRPr="001F5A79">
          <w:rPr>
            <w:b w:val="0"/>
            <w:bCs w:val="0"/>
            <w:webHidden/>
          </w:rPr>
          <w:fldChar w:fldCharType="end"/>
        </w:r>
      </w:hyperlink>
    </w:p>
    <w:p w14:paraId="2F2601EC" w14:textId="4332862E" w:rsidR="001F5A79" w:rsidRPr="001F5A79" w:rsidRDefault="001F5A7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08336" w:history="1">
        <w:r w:rsidRPr="001F5A79">
          <w:rPr>
            <w:rStyle w:val="Collegamentoipertestuale"/>
            <w:b w:val="0"/>
          </w:rPr>
          <w:t>2.1.- COMUNICATI UFFICIALI L.N.D.</w:t>
        </w:r>
        <w:r w:rsidRPr="001F5A79">
          <w:rPr>
            <w:b w:val="0"/>
            <w:webHidden/>
          </w:rPr>
          <w:tab/>
        </w:r>
        <w:r w:rsidRPr="001F5A79">
          <w:rPr>
            <w:b w:val="0"/>
            <w:webHidden/>
          </w:rPr>
          <w:fldChar w:fldCharType="begin"/>
        </w:r>
        <w:r w:rsidRPr="001F5A79">
          <w:rPr>
            <w:b w:val="0"/>
            <w:webHidden/>
          </w:rPr>
          <w:instrText xml:space="preserve"> PAGEREF _Toc153808336 \h </w:instrText>
        </w:r>
        <w:r w:rsidRPr="001F5A79">
          <w:rPr>
            <w:b w:val="0"/>
            <w:webHidden/>
          </w:rPr>
        </w:r>
        <w:r w:rsidRPr="001F5A79">
          <w:rPr>
            <w:b w:val="0"/>
            <w:webHidden/>
          </w:rPr>
          <w:fldChar w:fldCharType="separate"/>
        </w:r>
        <w:r w:rsidR="008B77C3">
          <w:rPr>
            <w:b w:val="0"/>
            <w:webHidden/>
          </w:rPr>
          <w:t>1</w:t>
        </w:r>
        <w:r w:rsidRPr="001F5A79">
          <w:rPr>
            <w:b w:val="0"/>
            <w:webHidden/>
          </w:rPr>
          <w:fldChar w:fldCharType="end"/>
        </w:r>
      </w:hyperlink>
    </w:p>
    <w:p w14:paraId="60248DD4" w14:textId="6B26575B" w:rsidR="001F5A79" w:rsidRPr="001F5A79" w:rsidRDefault="001F5A7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08337" w:history="1">
        <w:r w:rsidRPr="001F5A79">
          <w:rPr>
            <w:rStyle w:val="Collegamentoipertestuale"/>
            <w:b w:val="0"/>
          </w:rPr>
          <w:t>2.2.- CIRCOLARI UFFICIALI L.N.D.</w:t>
        </w:r>
        <w:r w:rsidRPr="001F5A79">
          <w:rPr>
            <w:b w:val="0"/>
            <w:webHidden/>
          </w:rPr>
          <w:tab/>
        </w:r>
        <w:r w:rsidRPr="001F5A79">
          <w:rPr>
            <w:b w:val="0"/>
            <w:webHidden/>
          </w:rPr>
          <w:fldChar w:fldCharType="begin"/>
        </w:r>
        <w:r w:rsidRPr="001F5A79">
          <w:rPr>
            <w:b w:val="0"/>
            <w:webHidden/>
          </w:rPr>
          <w:instrText xml:space="preserve"> PAGEREF _Toc153808337 \h </w:instrText>
        </w:r>
        <w:r w:rsidRPr="001F5A79">
          <w:rPr>
            <w:b w:val="0"/>
            <w:webHidden/>
          </w:rPr>
        </w:r>
        <w:r w:rsidRPr="001F5A79">
          <w:rPr>
            <w:b w:val="0"/>
            <w:webHidden/>
          </w:rPr>
          <w:fldChar w:fldCharType="separate"/>
        </w:r>
        <w:r w:rsidR="008B77C3">
          <w:rPr>
            <w:b w:val="0"/>
            <w:webHidden/>
          </w:rPr>
          <w:t>1</w:t>
        </w:r>
        <w:r w:rsidRPr="001F5A79">
          <w:rPr>
            <w:b w:val="0"/>
            <w:webHidden/>
          </w:rPr>
          <w:fldChar w:fldCharType="end"/>
        </w:r>
      </w:hyperlink>
    </w:p>
    <w:p w14:paraId="7561E8B6" w14:textId="3D0F8755" w:rsidR="001F5A79" w:rsidRPr="001F5A79" w:rsidRDefault="001F5A7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08338" w:history="1">
        <w:r w:rsidRPr="001F5A79">
          <w:rPr>
            <w:rStyle w:val="Collegamentoipertestuale"/>
            <w:b w:val="0"/>
            <w:bCs w:val="0"/>
          </w:rPr>
          <w:t>3.- COMUNICAZIONI DEL COMITATO REGIONALE MARCHE</w:t>
        </w:r>
        <w:r w:rsidRPr="001F5A79">
          <w:rPr>
            <w:b w:val="0"/>
            <w:bCs w:val="0"/>
            <w:webHidden/>
          </w:rPr>
          <w:tab/>
        </w:r>
        <w:r w:rsidRPr="001F5A79">
          <w:rPr>
            <w:b w:val="0"/>
            <w:bCs w:val="0"/>
            <w:webHidden/>
          </w:rPr>
          <w:fldChar w:fldCharType="begin"/>
        </w:r>
        <w:r w:rsidRPr="001F5A79">
          <w:rPr>
            <w:b w:val="0"/>
            <w:bCs w:val="0"/>
            <w:webHidden/>
          </w:rPr>
          <w:instrText xml:space="preserve"> PAGEREF _Toc153808338 \h </w:instrText>
        </w:r>
        <w:r w:rsidRPr="001F5A79">
          <w:rPr>
            <w:b w:val="0"/>
            <w:bCs w:val="0"/>
            <w:webHidden/>
          </w:rPr>
        </w:r>
        <w:r w:rsidRPr="001F5A79">
          <w:rPr>
            <w:b w:val="0"/>
            <w:bCs w:val="0"/>
            <w:webHidden/>
          </w:rPr>
          <w:fldChar w:fldCharType="separate"/>
        </w:r>
        <w:r w:rsidR="008B77C3">
          <w:rPr>
            <w:b w:val="0"/>
            <w:bCs w:val="0"/>
            <w:webHidden/>
          </w:rPr>
          <w:t>1</w:t>
        </w:r>
        <w:r w:rsidRPr="001F5A79">
          <w:rPr>
            <w:b w:val="0"/>
            <w:bCs w:val="0"/>
            <w:webHidden/>
          </w:rPr>
          <w:fldChar w:fldCharType="end"/>
        </w:r>
      </w:hyperlink>
    </w:p>
    <w:p w14:paraId="48298122" w14:textId="6131FA67" w:rsidR="001F5A79" w:rsidRPr="001F5A79" w:rsidRDefault="001F5A7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08339" w:history="1">
        <w:r w:rsidRPr="001F5A79">
          <w:rPr>
            <w:rStyle w:val="Collegamentoipertestuale"/>
            <w:b w:val="0"/>
          </w:rPr>
          <w:t>3.5.- IBAN COMITATO REGIONALE MARCHE</w:t>
        </w:r>
        <w:r w:rsidRPr="001F5A79">
          <w:rPr>
            <w:b w:val="0"/>
            <w:webHidden/>
          </w:rPr>
          <w:tab/>
        </w:r>
        <w:r w:rsidRPr="001F5A79">
          <w:rPr>
            <w:b w:val="0"/>
            <w:webHidden/>
          </w:rPr>
          <w:fldChar w:fldCharType="begin"/>
        </w:r>
        <w:r w:rsidRPr="001F5A79">
          <w:rPr>
            <w:b w:val="0"/>
            <w:webHidden/>
          </w:rPr>
          <w:instrText xml:space="preserve"> PAGEREF _Toc153808339 \h </w:instrText>
        </w:r>
        <w:r w:rsidRPr="001F5A79">
          <w:rPr>
            <w:b w:val="0"/>
            <w:webHidden/>
          </w:rPr>
        </w:r>
        <w:r w:rsidRPr="001F5A79">
          <w:rPr>
            <w:b w:val="0"/>
            <w:webHidden/>
          </w:rPr>
          <w:fldChar w:fldCharType="separate"/>
        </w:r>
        <w:r w:rsidR="008B77C3">
          <w:rPr>
            <w:b w:val="0"/>
            <w:webHidden/>
          </w:rPr>
          <w:t>1</w:t>
        </w:r>
        <w:r w:rsidRPr="001F5A79">
          <w:rPr>
            <w:b w:val="0"/>
            <w:webHidden/>
          </w:rPr>
          <w:fldChar w:fldCharType="end"/>
        </w:r>
      </w:hyperlink>
    </w:p>
    <w:p w14:paraId="7B4BC84B" w14:textId="63785F58" w:rsidR="001F5A79" w:rsidRPr="001F5A79" w:rsidRDefault="001F5A7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08340" w:history="1">
        <w:r w:rsidRPr="001F5A79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1F5A79">
          <w:rPr>
            <w:b w:val="0"/>
            <w:bCs w:val="0"/>
            <w:webHidden/>
          </w:rPr>
          <w:tab/>
        </w:r>
        <w:r w:rsidRPr="001F5A79">
          <w:rPr>
            <w:b w:val="0"/>
            <w:bCs w:val="0"/>
            <w:webHidden/>
          </w:rPr>
          <w:fldChar w:fldCharType="begin"/>
        </w:r>
        <w:r w:rsidRPr="001F5A79">
          <w:rPr>
            <w:b w:val="0"/>
            <w:bCs w:val="0"/>
            <w:webHidden/>
          </w:rPr>
          <w:instrText xml:space="preserve"> PAGEREF _Toc153808340 \h </w:instrText>
        </w:r>
        <w:r w:rsidRPr="001F5A79">
          <w:rPr>
            <w:b w:val="0"/>
            <w:bCs w:val="0"/>
            <w:webHidden/>
          </w:rPr>
        </w:r>
        <w:r w:rsidRPr="001F5A79">
          <w:rPr>
            <w:b w:val="0"/>
            <w:bCs w:val="0"/>
            <w:webHidden/>
          </w:rPr>
          <w:fldChar w:fldCharType="separate"/>
        </w:r>
        <w:r w:rsidR="008B77C3">
          <w:rPr>
            <w:b w:val="0"/>
            <w:bCs w:val="0"/>
            <w:webHidden/>
          </w:rPr>
          <w:t>2</w:t>
        </w:r>
        <w:r w:rsidRPr="001F5A79">
          <w:rPr>
            <w:b w:val="0"/>
            <w:bCs w:val="0"/>
            <w:webHidden/>
          </w:rPr>
          <w:fldChar w:fldCharType="end"/>
        </w:r>
      </w:hyperlink>
    </w:p>
    <w:p w14:paraId="254FE85F" w14:textId="2CF82C34" w:rsidR="001F5A79" w:rsidRPr="001F5A79" w:rsidRDefault="001F5A79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08341" w:history="1">
        <w:r w:rsidRPr="001F5A79">
          <w:rPr>
            <w:rStyle w:val="Collegamentoipertestuale"/>
            <w:b w:val="0"/>
          </w:rPr>
          <w:t>DISSERVIZIO MAIL UFFICIALE</w:t>
        </w:r>
        <w:r w:rsidRPr="001F5A79">
          <w:rPr>
            <w:b w:val="0"/>
            <w:webHidden/>
          </w:rPr>
          <w:tab/>
        </w:r>
        <w:r w:rsidRPr="001F5A79">
          <w:rPr>
            <w:b w:val="0"/>
            <w:webHidden/>
          </w:rPr>
          <w:fldChar w:fldCharType="begin"/>
        </w:r>
        <w:r w:rsidRPr="001F5A79">
          <w:rPr>
            <w:b w:val="0"/>
            <w:webHidden/>
          </w:rPr>
          <w:instrText xml:space="preserve"> PAGEREF _Toc153808341 \h </w:instrText>
        </w:r>
        <w:r w:rsidRPr="001F5A79">
          <w:rPr>
            <w:b w:val="0"/>
            <w:webHidden/>
          </w:rPr>
        </w:r>
        <w:r w:rsidRPr="001F5A79">
          <w:rPr>
            <w:b w:val="0"/>
            <w:webHidden/>
          </w:rPr>
          <w:fldChar w:fldCharType="separate"/>
        </w:r>
        <w:r w:rsidR="008B77C3">
          <w:rPr>
            <w:b w:val="0"/>
            <w:webHidden/>
          </w:rPr>
          <w:t>2</w:t>
        </w:r>
        <w:r w:rsidRPr="001F5A79">
          <w:rPr>
            <w:b w:val="0"/>
            <w:webHidden/>
          </w:rPr>
          <w:fldChar w:fldCharType="end"/>
        </w:r>
      </w:hyperlink>
    </w:p>
    <w:p w14:paraId="0592598F" w14:textId="5C966045" w:rsidR="001F5A79" w:rsidRPr="001F5A79" w:rsidRDefault="001F5A7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08342" w:history="1">
        <w:r w:rsidRPr="001F5A79">
          <w:rPr>
            <w:rStyle w:val="Collegamentoipertestuale"/>
            <w:rFonts w:cs="Calibri"/>
            <w:b w:val="0"/>
            <w:bCs w:val="0"/>
          </w:rPr>
          <w:t>ATTIVITÀ AGONISTICA</w:t>
        </w:r>
        <w:r w:rsidRPr="001F5A79">
          <w:rPr>
            <w:b w:val="0"/>
            <w:bCs w:val="0"/>
            <w:webHidden/>
          </w:rPr>
          <w:tab/>
        </w:r>
        <w:r w:rsidRPr="001F5A79">
          <w:rPr>
            <w:b w:val="0"/>
            <w:bCs w:val="0"/>
            <w:webHidden/>
          </w:rPr>
          <w:fldChar w:fldCharType="begin"/>
        </w:r>
        <w:r w:rsidRPr="001F5A79">
          <w:rPr>
            <w:b w:val="0"/>
            <w:bCs w:val="0"/>
            <w:webHidden/>
          </w:rPr>
          <w:instrText xml:space="preserve"> PAGEREF _Toc153808342 \h </w:instrText>
        </w:r>
        <w:r w:rsidRPr="001F5A79">
          <w:rPr>
            <w:b w:val="0"/>
            <w:bCs w:val="0"/>
            <w:webHidden/>
          </w:rPr>
        </w:r>
        <w:r w:rsidRPr="001F5A79">
          <w:rPr>
            <w:b w:val="0"/>
            <w:bCs w:val="0"/>
            <w:webHidden/>
          </w:rPr>
          <w:fldChar w:fldCharType="separate"/>
        </w:r>
        <w:r w:rsidR="008B77C3">
          <w:rPr>
            <w:b w:val="0"/>
            <w:bCs w:val="0"/>
            <w:webHidden/>
          </w:rPr>
          <w:t>2</w:t>
        </w:r>
        <w:r w:rsidRPr="001F5A79">
          <w:rPr>
            <w:b w:val="0"/>
            <w:bCs w:val="0"/>
            <w:webHidden/>
          </w:rPr>
          <w:fldChar w:fldCharType="end"/>
        </w:r>
      </w:hyperlink>
    </w:p>
    <w:p w14:paraId="5A827CA5" w14:textId="3BBE79AB" w:rsidR="001F5A79" w:rsidRPr="001F5A79" w:rsidRDefault="001F5A7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08343" w:history="1">
        <w:r w:rsidRPr="001F5A79">
          <w:rPr>
            <w:rStyle w:val="Collegamentoipertestuale"/>
            <w:b w:val="0"/>
            <w:bCs w:val="0"/>
          </w:rPr>
          <w:t>COPPA MARCHE SECONDA CATEGORIA</w:t>
        </w:r>
        <w:r w:rsidRPr="001F5A79">
          <w:rPr>
            <w:b w:val="0"/>
            <w:bCs w:val="0"/>
            <w:webHidden/>
          </w:rPr>
          <w:tab/>
        </w:r>
        <w:r w:rsidRPr="001F5A79">
          <w:rPr>
            <w:b w:val="0"/>
            <w:bCs w:val="0"/>
            <w:webHidden/>
          </w:rPr>
          <w:fldChar w:fldCharType="begin"/>
        </w:r>
        <w:r w:rsidRPr="001F5A79">
          <w:rPr>
            <w:b w:val="0"/>
            <w:bCs w:val="0"/>
            <w:webHidden/>
          </w:rPr>
          <w:instrText xml:space="preserve"> PAGEREF _Toc153808343 \h </w:instrText>
        </w:r>
        <w:r w:rsidRPr="001F5A79">
          <w:rPr>
            <w:b w:val="0"/>
            <w:bCs w:val="0"/>
            <w:webHidden/>
          </w:rPr>
        </w:r>
        <w:r w:rsidRPr="001F5A79">
          <w:rPr>
            <w:b w:val="0"/>
            <w:bCs w:val="0"/>
            <w:webHidden/>
          </w:rPr>
          <w:fldChar w:fldCharType="separate"/>
        </w:r>
        <w:r w:rsidR="008B77C3">
          <w:rPr>
            <w:b w:val="0"/>
            <w:bCs w:val="0"/>
            <w:webHidden/>
          </w:rPr>
          <w:t>2</w:t>
        </w:r>
        <w:r w:rsidRPr="001F5A79">
          <w:rPr>
            <w:b w:val="0"/>
            <w:bCs w:val="0"/>
            <w:webHidden/>
          </w:rPr>
          <w:fldChar w:fldCharType="end"/>
        </w:r>
      </w:hyperlink>
    </w:p>
    <w:p w14:paraId="3AF3FF3F" w14:textId="74D95661" w:rsidR="00C6194D" w:rsidRDefault="00CA5433" w:rsidP="009F6A76">
      <w:pPr>
        <w:pStyle w:val="A117gare"/>
        <w:spacing w:line="240" w:lineRule="auto"/>
      </w:pPr>
      <w:r w:rsidRPr="001F5A79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2" w:name="_Toc137221168"/>
      <w:bookmarkStart w:id="43" w:name="_Toc15380833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2"/>
      <w:bookmarkEnd w:id="43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4" w:name="_Toc137221169"/>
      <w:bookmarkStart w:id="45" w:name="_Toc15380833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4"/>
      <w:bookmarkEnd w:id="45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6" w:name="_Toc153808336"/>
      <w:r>
        <w:t>2.1.- COMUNICATI UFFICIALI l.n.d.</w:t>
      </w:r>
      <w:bookmarkEnd w:id="4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40ADAF92" w14:textId="77777777" w:rsidR="009F6A76" w:rsidRDefault="009F6A76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7" w:name="_Toc153808337"/>
      <w:r>
        <w:t>2.2.- CIRCOLARI UFFICIALI l.n.d.</w:t>
      </w:r>
      <w:bookmarkEnd w:id="4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38A7D42C" w14:textId="77777777" w:rsidR="00683D91" w:rsidRDefault="00683D91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8" w:name="_Toc137221172"/>
      <w:bookmarkStart w:id="49" w:name="_Toc15380833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8"/>
      <w:bookmarkEnd w:id="49"/>
    </w:p>
    <w:p w14:paraId="1BD89C98" w14:textId="35837894" w:rsidR="00D6346B" w:rsidRDefault="00D6346B" w:rsidP="00DB70C0">
      <w:pPr>
        <w:pStyle w:val="A117gare"/>
      </w:pPr>
    </w:p>
    <w:p w14:paraId="36491DBC" w14:textId="77777777" w:rsidR="009E1DEC" w:rsidRDefault="009E1DEC" w:rsidP="009F1EDA">
      <w:pPr>
        <w:pStyle w:val="A117gare"/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7F1B2D5A" w14:textId="77777777" w:rsidR="00C42E4F" w:rsidRDefault="00C42E4F" w:rsidP="00C42E4F">
      <w:pPr>
        <w:pStyle w:val="A117gare"/>
      </w:pPr>
    </w:p>
    <w:p w14:paraId="3734F0DA" w14:textId="3697FCD6" w:rsidR="00C42E4F" w:rsidRDefault="00C42E4F" w:rsidP="00C42E4F">
      <w:pPr>
        <w:pStyle w:val="1-aaA111"/>
      </w:pPr>
      <w:r>
        <w:t xml:space="preserve">  </w:t>
      </w:r>
      <w:bookmarkStart w:id="54" w:name="_Toc153808339"/>
      <w:r>
        <w:t>3.</w:t>
      </w:r>
      <w:r w:rsidR="00041901">
        <w:t>5</w:t>
      </w:r>
      <w:r>
        <w:t>.- IBAN COMITATO REGIONALE MARCHE</w:t>
      </w:r>
      <w:bookmarkEnd w:id="54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1784BDE2" w14:textId="77777777" w:rsidR="006D1797" w:rsidRDefault="006D1797" w:rsidP="00D010F2">
      <w:pPr>
        <w:pStyle w:val="A117gare"/>
      </w:pPr>
    </w:p>
    <w:p w14:paraId="22BF8BD9" w14:textId="77777777" w:rsidR="00EA2317" w:rsidRDefault="00EA2317" w:rsidP="00D010F2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5" w:name="_Toc137221176"/>
      <w:bookmarkStart w:id="56" w:name="_Toc153808340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5"/>
      <w:bookmarkEnd w:id="56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3989D45B" w14:textId="77777777" w:rsidR="00C67883" w:rsidRDefault="00C67883" w:rsidP="00886E20">
      <w:pPr>
        <w:pStyle w:val="A117gare"/>
      </w:pPr>
    </w:p>
    <w:p w14:paraId="534A4EC7" w14:textId="28DCA2E7" w:rsidR="00C67883" w:rsidRDefault="00C67883" w:rsidP="00C67883">
      <w:pPr>
        <w:pStyle w:val="1-aaA111"/>
      </w:pPr>
      <w:r>
        <w:t xml:space="preserve">                                       </w:t>
      </w:r>
      <w:r w:rsidR="00E222A5">
        <w:t xml:space="preserve">            </w:t>
      </w:r>
      <w:bookmarkStart w:id="57" w:name="_Toc153808341"/>
      <w:r>
        <w:t>DISSERVIZIO MAIL</w:t>
      </w:r>
      <w:r w:rsidR="00E222A5">
        <w:t xml:space="preserve"> ufficiale</w:t>
      </w:r>
      <w:bookmarkEnd w:id="57"/>
      <w:r w:rsidR="00E222A5">
        <w:t xml:space="preserve"> </w:t>
      </w:r>
    </w:p>
    <w:p w14:paraId="2234FB46" w14:textId="77777777" w:rsidR="00C67883" w:rsidRDefault="00C67883" w:rsidP="00C67883">
      <w:pPr>
        <w:pStyle w:val="A117gare"/>
      </w:pPr>
    </w:p>
    <w:p w14:paraId="2E0E78A7" w14:textId="6C2ABC1F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informa che, a seguito dei problemi informatici riscontrati dalla Lega Nazionale Dilettanti nell’ultimo fine settimana, la mail istituzionale della Delegazione Provinciale (</w:t>
      </w:r>
      <w:hyperlink r:id="rId8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>) risulta ancora inattiva.</w:t>
      </w:r>
    </w:p>
    <w:p w14:paraId="7C37762E" w14:textId="1B26F570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In attesa del completo ripristino del servizio, si invitano tutte le società ad inviare le </w:t>
      </w:r>
      <w:r w:rsidR="00A1414A">
        <w:rPr>
          <w:rFonts w:ascii="Arial" w:hAnsi="Arial" w:cs="Arial"/>
          <w:color w:val="002060"/>
          <w:sz w:val="22"/>
          <w:szCs w:val="22"/>
        </w:rPr>
        <w:t>proprie comunicazioni</w:t>
      </w:r>
      <w:r>
        <w:rPr>
          <w:rFonts w:ascii="Arial" w:hAnsi="Arial" w:cs="Arial"/>
          <w:color w:val="002060"/>
          <w:sz w:val="22"/>
          <w:szCs w:val="22"/>
        </w:rPr>
        <w:t xml:space="preserve">, fino a nuova </w:t>
      </w:r>
      <w:r w:rsidR="00A1414A">
        <w:rPr>
          <w:rFonts w:ascii="Arial" w:hAnsi="Arial" w:cs="Arial"/>
          <w:color w:val="002060"/>
          <w:sz w:val="22"/>
          <w:szCs w:val="22"/>
        </w:rPr>
        <w:t>disposi</w:t>
      </w:r>
      <w:r>
        <w:rPr>
          <w:rFonts w:ascii="Arial" w:hAnsi="Arial" w:cs="Arial"/>
          <w:color w:val="002060"/>
          <w:sz w:val="22"/>
          <w:szCs w:val="22"/>
        </w:rPr>
        <w:t>zione, al seguente indirizzo di posta elettronica</w:t>
      </w:r>
      <w:r w:rsidR="00A1414A">
        <w:rPr>
          <w:rFonts w:ascii="Arial" w:hAnsi="Arial" w:cs="Arial"/>
          <w:color w:val="002060"/>
          <w:sz w:val="22"/>
          <w:szCs w:val="22"/>
        </w:rPr>
        <w:t>:</w:t>
      </w:r>
    </w:p>
    <w:p w14:paraId="3C236AB4" w14:textId="77777777" w:rsidR="00E222A5" w:rsidRDefault="00E222A5" w:rsidP="00E222A5">
      <w:pPr>
        <w:pStyle w:val="A117gare"/>
        <w:shd w:val="clear" w:color="auto" w:fill="8AFE50"/>
      </w:pPr>
    </w:p>
    <w:p w14:paraId="514C3402" w14:textId="7374029F" w:rsidR="00E222A5" w:rsidRDefault="00000000" w:rsidP="00E222A5">
      <w:pPr>
        <w:shd w:val="clear" w:color="auto" w:fill="8AFE50"/>
        <w:rPr>
          <w:rFonts w:ascii="Arial" w:hAnsi="Arial" w:cs="Arial"/>
          <w:color w:val="002060"/>
          <w:sz w:val="22"/>
          <w:szCs w:val="22"/>
        </w:rPr>
      </w:pPr>
      <w:hyperlink r:id="rId9" w:history="1">
        <w:r w:rsidR="00E222A5" w:rsidRPr="00C67883">
          <w:rPr>
            <w:rStyle w:val="Collegamentoipertestuale"/>
            <w:b/>
            <w:bCs/>
            <w:highlight w:val="yellow"/>
          </w:rPr>
          <w:t>giuseppe.malaspina@lnd.it</w:t>
        </w:r>
      </w:hyperlink>
      <w:r w:rsidR="00E222A5">
        <w:t>.</w:t>
      </w:r>
    </w:p>
    <w:p w14:paraId="73EA9B69" w14:textId="77777777" w:rsidR="00C67883" w:rsidRDefault="00C67883" w:rsidP="00E222A5">
      <w:pPr>
        <w:pStyle w:val="A117gare"/>
        <w:shd w:val="clear" w:color="auto" w:fill="8AFE50"/>
      </w:pPr>
    </w:p>
    <w:p w14:paraId="11243467" w14:textId="77777777" w:rsidR="00C67883" w:rsidRDefault="00C67883" w:rsidP="00886E20">
      <w:pPr>
        <w:pStyle w:val="A117gare"/>
      </w:pPr>
    </w:p>
    <w:p w14:paraId="586747F3" w14:textId="77777777" w:rsidR="00B511A0" w:rsidRDefault="00B511A0" w:rsidP="00686BE5">
      <w:pPr>
        <w:pStyle w:val="A117gare"/>
      </w:pPr>
    </w:p>
    <w:p w14:paraId="3A3641FA" w14:textId="77777777" w:rsidR="00D2563B" w:rsidRDefault="00D2563B" w:rsidP="00686BE5">
      <w:pPr>
        <w:pStyle w:val="A117gare"/>
      </w:pPr>
    </w:p>
    <w:p w14:paraId="26E0FB0B" w14:textId="77777777" w:rsidR="00EA2317" w:rsidRDefault="00EA2317" w:rsidP="00A9336D">
      <w:pPr>
        <w:pStyle w:val="A117gare"/>
      </w:pPr>
    </w:p>
    <w:p w14:paraId="63C8DB71" w14:textId="77777777" w:rsidR="00EA2317" w:rsidRDefault="00EA2317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58" w:name="_Toc153808342"/>
      <w:r w:rsidRPr="001B46B6">
        <w:rPr>
          <w:rFonts w:cs="Calibri"/>
          <w:sz w:val="28"/>
          <w:szCs w:val="28"/>
        </w:rPr>
        <w:t>ATTIVITÀ AGONISTICA</w:t>
      </w:r>
      <w:bookmarkEnd w:id="58"/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548E0B93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9" w:name="_Toc153808343"/>
      <w:r>
        <w:rPr>
          <w:color w:val="002060"/>
        </w:rPr>
        <w:t>C</w:t>
      </w:r>
      <w:r w:rsidR="00E961B6">
        <w:rPr>
          <w:color w:val="002060"/>
        </w:rPr>
        <w:t>oppa marche</w:t>
      </w:r>
      <w:r>
        <w:rPr>
          <w:color w:val="002060"/>
        </w:rPr>
        <w:t xml:space="preserve"> SECONDA CATEGORIA</w:t>
      </w:r>
      <w:bookmarkEnd w:id="59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21EEEA74" w14:textId="77777777" w:rsidR="00E961B6" w:rsidRDefault="00E961B6" w:rsidP="00E961B6">
      <w:pPr>
        <w:pStyle w:val="A117gare"/>
        <w:rPr>
          <w:rStyle w:val="A120"/>
          <w:b w:val="0"/>
          <w:bCs/>
        </w:rPr>
      </w:pPr>
    </w:p>
    <w:p w14:paraId="78B2FE89" w14:textId="52FFDD79" w:rsidR="00E961B6" w:rsidRPr="00E961B6" w:rsidRDefault="00E961B6" w:rsidP="00E961B6">
      <w:pPr>
        <w:pStyle w:val="titoloprinc0"/>
        <w:rPr>
          <w:rStyle w:val="A120"/>
          <w:b/>
          <w:bCs w:val="0"/>
        </w:rPr>
      </w:pPr>
      <w:r w:rsidRPr="00E961B6">
        <w:rPr>
          <w:rStyle w:val="A120"/>
          <w:b/>
          <w:bCs w:val="0"/>
        </w:rPr>
        <w:t>RISULTATI</w:t>
      </w:r>
    </w:p>
    <w:p w14:paraId="05DBCD00" w14:textId="77777777" w:rsidR="00E961B6" w:rsidRDefault="00E961B6" w:rsidP="00E961B6">
      <w:pPr>
        <w:pStyle w:val="breakline"/>
      </w:pPr>
    </w:p>
    <w:p w14:paraId="5C543CF5" w14:textId="77777777" w:rsidR="00E961B6" w:rsidRDefault="00E961B6" w:rsidP="00E961B6">
      <w:pPr>
        <w:pStyle w:val="sottotitolocampionato11"/>
      </w:pPr>
      <w:r>
        <w:t>RISULTATI UFFICIALI GARE DEL 13/12/2023</w:t>
      </w:r>
    </w:p>
    <w:p w14:paraId="26B3798B" w14:textId="77777777" w:rsidR="00E961B6" w:rsidRDefault="00E961B6" w:rsidP="00E961B6">
      <w:pPr>
        <w:pStyle w:val="A119"/>
      </w:pPr>
      <w:r>
        <w:t>Si trascrivono qui di seguito i risultati ufficiali delle gare disputate</w:t>
      </w:r>
    </w:p>
    <w:p w14:paraId="4E4A8A9C" w14:textId="77777777" w:rsidR="00E961B6" w:rsidRDefault="00E961B6" w:rsidP="00E961B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961B6" w14:paraId="459001A6" w14:textId="77777777" w:rsidTr="00416B2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E961B6" w14:paraId="4D6AC97A" w14:textId="77777777" w:rsidTr="00E961B6">
              <w:trPr>
                <w:trHeight w:val="268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45698" w14:textId="77777777" w:rsidR="00E961B6" w:rsidRDefault="00E961B6" w:rsidP="00416B27">
                  <w:pPr>
                    <w:pStyle w:val="headertabella1"/>
                  </w:pPr>
                  <w:r>
                    <w:t>GIRONE OB - 1 Giornata - R</w:t>
                  </w:r>
                </w:p>
              </w:tc>
            </w:tr>
            <w:tr w:rsidR="00E961B6" w:rsidRPr="00E961B6" w14:paraId="405EA008" w14:textId="77777777" w:rsidTr="00E961B6">
              <w:trPr>
                <w:trHeight w:val="200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DA97BB" w14:textId="5E7AA1A3" w:rsidR="00E961B6" w:rsidRPr="00E961B6" w:rsidRDefault="00E961B6" w:rsidP="00E961B6">
                  <w:pPr>
                    <w:pStyle w:val="rowtabella1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VIS P.S.ELPIDIO C.FALERIA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FB9CA6" w14:textId="2197D584" w:rsidR="00E961B6" w:rsidRPr="00E961B6" w:rsidRDefault="00E961B6" w:rsidP="00E961B6">
                  <w:pPr>
                    <w:pStyle w:val="rowtabella1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- BELFORTESE R. SALVATORI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B58396" w14:textId="58E6E0A0" w:rsidR="00E961B6" w:rsidRPr="00E961B6" w:rsidRDefault="00E961B6" w:rsidP="00E961B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4 - 5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861849" w14:textId="2C443264" w:rsidR="00E961B6" w:rsidRPr="00E961B6" w:rsidRDefault="00E961B6" w:rsidP="00E961B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 </w:t>
                  </w:r>
                </w:p>
              </w:tc>
            </w:tr>
            <w:tr w:rsidR="00E961B6" w:rsidRPr="00E961B6" w14:paraId="7D4234D5" w14:textId="77777777" w:rsidTr="00E961B6">
              <w:trPr>
                <w:trHeight w:val="200"/>
              </w:trPr>
              <w:tc>
                <w:tcPr>
                  <w:tcW w:w="2572" w:type="dxa"/>
                  <w:tcBorders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0395F" w14:textId="77777777" w:rsidR="00E961B6" w:rsidRPr="00E961B6" w:rsidRDefault="00E961B6" w:rsidP="00416B27">
                  <w:pPr>
                    <w:pStyle w:val="rowtabella1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J.R.V.S. ASCOLI</w:t>
                  </w:r>
                </w:p>
              </w:tc>
              <w:tc>
                <w:tcPr>
                  <w:tcW w:w="2572" w:type="dxa"/>
                  <w:tcBorders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5A224" w14:textId="77777777" w:rsidR="00E961B6" w:rsidRPr="00E961B6" w:rsidRDefault="00E961B6" w:rsidP="00416B27">
                  <w:pPr>
                    <w:pStyle w:val="rowtabella1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- CASTIGNANO A.S.D.</w:t>
                  </w:r>
                </w:p>
              </w:tc>
              <w:tc>
                <w:tcPr>
                  <w:tcW w:w="643" w:type="dxa"/>
                  <w:tcBorders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0A147F" w14:textId="77777777" w:rsidR="00E961B6" w:rsidRPr="00E961B6" w:rsidRDefault="00E961B6" w:rsidP="00416B2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57" w:type="dxa"/>
                  <w:tcBorders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128AD" w14:textId="77777777" w:rsidR="00E961B6" w:rsidRPr="00E961B6" w:rsidRDefault="00E961B6" w:rsidP="00416B2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961B6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13A1E9B8" w14:textId="77777777" w:rsidR="00E961B6" w:rsidRDefault="00E961B6" w:rsidP="00416B27"/>
        </w:tc>
      </w:tr>
    </w:tbl>
    <w:p w14:paraId="409C13EC" w14:textId="77777777" w:rsidR="00E961B6" w:rsidRDefault="00E961B6" w:rsidP="00E961B6">
      <w:pPr>
        <w:pStyle w:val="breakline"/>
        <w:rPr>
          <w:rFonts w:eastAsiaTheme="minorEastAsia"/>
        </w:rPr>
      </w:pPr>
    </w:p>
    <w:p w14:paraId="3EB51DAD" w14:textId="77777777" w:rsidR="00E961B6" w:rsidRDefault="00E961B6" w:rsidP="00E961B6">
      <w:pPr>
        <w:pStyle w:val="breakline"/>
      </w:pPr>
    </w:p>
    <w:p w14:paraId="50335D4F" w14:textId="77777777" w:rsidR="00D33981" w:rsidRDefault="00E961B6" w:rsidP="00D33981">
      <w:pPr>
        <w:pStyle w:val="A119"/>
        <w:jc w:val="left"/>
      </w:pPr>
      <w:r>
        <w:t>A seguito dei risultati ottenuti nelle due gare (Andata e Ritorno) si sono qualificate per i quarti di finale le seguenti società</w:t>
      </w:r>
      <w:r w:rsidR="00D33981">
        <w:t xml:space="preserve">: </w:t>
      </w:r>
    </w:p>
    <w:p w14:paraId="4DB97002" w14:textId="77777777" w:rsidR="00D33981" w:rsidRDefault="00D33981" w:rsidP="00D33981">
      <w:pPr>
        <w:pStyle w:val="A119"/>
        <w:numPr>
          <w:ilvl w:val="0"/>
          <w:numId w:val="13"/>
        </w:numPr>
        <w:jc w:val="left"/>
      </w:pPr>
      <w:r>
        <w:t>BELFORTESE R. SALVATORI</w:t>
      </w:r>
    </w:p>
    <w:p w14:paraId="3537A712" w14:textId="5AE56493" w:rsidR="00E961B6" w:rsidRDefault="00D33981" w:rsidP="00D33981">
      <w:pPr>
        <w:pStyle w:val="A119"/>
        <w:numPr>
          <w:ilvl w:val="0"/>
          <w:numId w:val="13"/>
        </w:numPr>
        <w:jc w:val="left"/>
      </w:pPr>
      <w:r>
        <w:t>CASTIGNANO A.S.D.</w:t>
      </w:r>
      <w:r>
        <w:br/>
      </w:r>
    </w:p>
    <w:p w14:paraId="51A98F04" w14:textId="77777777" w:rsidR="00512187" w:rsidRDefault="00512187" w:rsidP="00512187">
      <w:pPr>
        <w:pStyle w:val="A117gare"/>
      </w:pPr>
    </w:p>
    <w:p w14:paraId="454040A0" w14:textId="1EB8DE5F" w:rsidR="00E961B6" w:rsidRPr="00D33981" w:rsidRDefault="00E961B6" w:rsidP="00E961B6">
      <w:pPr>
        <w:pStyle w:val="titoloprinc0"/>
        <w:rPr>
          <w:rStyle w:val="A120"/>
          <w:b/>
          <w:bCs w:val="0"/>
        </w:rPr>
      </w:pPr>
      <w:r w:rsidRPr="00D33981">
        <w:rPr>
          <w:rStyle w:val="A120"/>
          <w:b/>
          <w:bCs w:val="0"/>
        </w:rPr>
        <w:t>GIUDICE SPORTIVO</w:t>
      </w:r>
    </w:p>
    <w:p w14:paraId="4CFC1E9A" w14:textId="77777777" w:rsidR="00E961B6" w:rsidRDefault="00E961B6" w:rsidP="00D33981">
      <w:pPr>
        <w:pStyle w:val="A119"/>
      </w:pPr>
      <w:r>
        <w:t>Il Giudice Sportivo Territoriale, avv. Giulio Cesare Pascali, assistito dal sig. Amici Patrizio, nella seduta del 18/12/2023, ha adottato le decisioni che di seguito si riportano integralmente:</w:t>
      </w:r>
    </w:p>
    <w:p w14:paraId="7F2EEA09" w14:textId="77777777" w:rsidR="00E961B6" w:rsidRDefault="00E961B6" w:rsidP="00E961B6">
      <w:pPr>
        <w:pStyle w:val="titolo11"/>
      </w:pPr>
      <w:r>
        <w:t xml:space="preserve">GARE DEL 13/12/2023 </w:t>
      </w:r>
    </w:p>
    <w:p w14:paraId="45D55148" w14:textId="77777777" w:rsidR="00E961B6" w:rsidRDefault="00E961B6" w:rsidP="00E961B6">
      <w:pPr>
        <w:pStyle w:val="titolo7a"/>
      </w:pPr>
      <w:r>
        <w:t xml:space="preserve">PROVVEDIMENTI DISCIPLINARI </w:t>
      </w:r>
    </w:p>
    <w:p w14:paraId="239C144B" w14:textId="77777777" w:rsidR="00E961B6" w:rsidRDefault="00E961B6" w:rsidP="00E961B6">
      <w:pPr>
        <w:pStyle w:val="titolo7b0"/>
      </w:pPr>
      <w:r>
        <w:t xml:space="preserve">In base alle risultanze degli atti ufficiali sono state deliberate le seguenti sanzioni disciplinari. </w:t>
      </w:r>
    </w:p>
    <w:p w14:paraId="35C3529F" w14:textId="77777777" w:rsidR="00E961B6" w:rsidRDefault="00E961B6" w:rsidP="00E961B6">
      <w:pPr>
        <w:pStyle w:val="titolo30"/>
      </w:pPr>
      <w:r>
        <w:t xml:space="preserve">CALCIATORI NON ESPULSI </w:t>
      </w:r>
    </w:p>
    <w:p w14:paraId="21455B48" w14:textId="77777777" w:rsidR="00E961B6" w:rsidRDefault="00E961B6" w:rsidP="00E961B6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61B6" w14:paraId="7E736C19" w14:textId="77777777" w:rsidTr="00416B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B9180" w14:textId="77777777" w:rsidR="00E961B6" w:rsidRDefault="00E961B6" w:rsidP="00416B27">
            <w:pPr>
              <w:pStyle w:val="movimento"/>
            </w:pPr>
            <w:r>
              <w:t>VITTORINI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9CC1E" w14:textId="77777777" w:rsidR="00E961B6" w:rsidRDefault="00E961B6" w:rsidP="00416B27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750A" w14:textId="77777777" w:rsidR="00E961B6" w:rsidRDefault="00E961B6" w:rsidP="00416B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C7D1" w14:textId="77777777" w:rsidR="00E961B6" w:rsidRDefault="00E961B6" w:rsidP="00416B27">
            <w:pPr>
              <w:pStyle w:val="movimento"/>
            </w:pPr>
            <w:r>
              <w:t>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465D5" w14:textId="77777777" w:rsidR="00E961B6" w:rsidRDefault="00E961B6" w:rsidP="00416B27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7E150711" w14:textId="77777777" w:rsidR="00E961B6" w:rsidRDefault="00E961B6" w:rsidP="00B635A5">
      <w:pPr>
        <w:pStyle w:val="A117gare"/>
      </w:pPr>
    </w:p>
    <w:p w14:paraId="0AF6147E" w14:textId="77777777" w:rsidR="00D33981" w:rsidRDefault="00D33981" w:rsidP="00D3398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33981" w:rsidRPr="00C1756A" w14:paraId="74CE8EC9" w14:textId="77777777" w:rsidTr="00416B2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D7CE0AB" w14:textId="77777777" w:rsidR="00D33981" w:rsidRPr="00BF2833" w:rsidRDefault="00D33981" w:rsidP="00416B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AC3D11E" w14:textId="77777777" w:rsidR="00D33981" w:rsidRPr="00C1756A" w:rsidRDefault="00D33981" w:rsidP="00416B2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53A534D" w14:textId="77777777" w:rsidR="00D33981" w:rsidRPr="00C1756A" w:rsidRDefault="00D33981" w:rsidP="00416B27">
            <w:pPr>
              <w:pStyle w:val="A119"/>
              <w:rPr>
                <w:rFonts w:cs="Arial"/>
                <w:color w:val="35249C"/>
              </w:rPr>
            </w:pPr>
          </w:p>
          <w:p w14:paraId="499A7DEC" w14:textId="77777777" w:rsidR="00D33981" w:rsidRPr="00C1756A" w:rsidRDefault="00D33981" w:rsidP="00416B2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DDB57A" w14:textId="77777777" w:rsidR="00D33981" w:rsidRPr="00BF2833" w:rsidRDefault="00D33981" w:rsidP="00416B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287F4FE" w14:textId="77777777" w:rsidR="00D33981" w:rsidRPr="00C1756A" w:rsidRDefault="00D33981" w:rsidP="00416B2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3489F0B" w14:textId="77777777" w:rsidR="00D33981" w:rsidRDefault="00D33981" w:rsidP="00D33981"/>
    <w:p w14:paraId="6CBA4494" w14:textId="77777777" w:rsidR="00D33981" w:rsidRDefault="00D33981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981199E" w14:textId="56D8AB24" w:rsidR="001806C5" w:rsidRDefault="00C6367A" w:rsidP="00EA231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</w:t>
      </w:r>
      <w:r w:rsidR="00D33981">
        <w:rPr>
          <w:rFonts w:eastAsiaTheme="minorEastAsia"/>
        </w:rPr>
        <w:t>e</w:t>
      </w:r>
      <w:r>
        <w:rPr>
          <w:rFonts w:eastAsiaTheme="minorEastAsia"/>
        </w:rPr>
        <w:t xml:space="preserve">l </w:t>
      </w:r>
      <w:r w:rsidR="00D33981">
        <w:rPr>
          <w:rFonts w:eastAsiaTheme="minorEastAsia"/>
        </w:rPr>
        <w:t>23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Dicembre</w:t>
      </w:r>
      <w:proofErr w:type="gramEnd"/>
      <w:r>
        <w:rPr>
          <w:rFonts w:eastAsiaTheme="minorEastAsia"/>
        </w:rPr>
        <w:t xml:space="preserve"> 2023)</w:t>
      </w:r>
    </w:p>
    <w:p w14:paraId="169DF9E7" w14:textId="356E7A12" w:rsidR="008A482C" w:rsidRDefault="008A482C" w:rsidP="008A482C">
      <w:pPr>
        <w:pStyle w:val="1AB"/>
      </w:pPr>
      <w:r>
        <w:t>ottavi di finale</w:t>
      </w:r>
    </w:p>
    <w:p w14:paraId="47D13D50" w14:textId="1D10551D" w:rsidR="008A482C" w:rsidRDefault="008A482C" w:rsidP="008A482C">
      <w:pPr>
        <w:pStyle w:val="sottotitolocampionato11"/>
      </w:pPr>
      <w:r>
        <w:t>GIRONE OB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472"/>
        <w:gridCol w:w="1418"/>
        <w:gridCol w:w="1386"/>
      </w:tblGrid>
      <w:tr w:rsidR="008A482C" w14:paraId="0CB486F5" w14:textId="77777777" w:rsidTr="00416B27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9F8A2" w14:textId="77777777" w:rsidR="008A482C" w:rsidRDefault="008A482C" w:rsidP="00416B27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43F23" w14:textId="77777777" w:rsidR="008A482C" w:rsidRDefault="008A482C" w:rsidP="00416B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E4DA" w14:textId="77777777" w:rsidR="008A482C" w:rsidRDefault="008A482C" w:rsidP="00416B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64F72" w14:textId="77777777" w:rsidR="008A482C" w:rsidRDefault="008A482C" w:rsidP="00416B27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2A77F" w14:textId="77777777" w:rsidR="008A482C" w:rsidRDefault="008A482C" w:rsidP="00416B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A04F" w14:textId="77777777" w:rsidR="008A482C" w:rsidRDefault="008A482C" w:rsidP="00416B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C320" w14:textId="77777777" w:rsidR="008A482C" w:rsidRDefault="008A482C" w:rsidP="00416B27">
            <w:pPr>
              <w:pStyle w:val="headertabella1"/>
            </w:pPr>
            <w:r>
              <w:t xml:space="preserve">Indirizzo </w:t>
            </w:r>
          </w:p>
        </w:tc>
      </w:tr>
      <w:tr w:rsidR="008A482C" w14:paraId="35BE1EF6" w14:textId="77777777" w:rsidTr="008A482C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20CD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HELVIA RECINA 1975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90A01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7E51" w14:textId="77777777" w:rsidR="008A482C" w:rsidRPr="00187330" w:rsidRDefault="008A482C" w:rsidP="00416B27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9483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  <w:r w:rsidRPr="00187330">
              <w:rPr>
                <w:rStyle w:val="A120VARIAZ"/>
              </w:rPr>
              <w:t>3/12/2023 14:30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2A14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301 "MICHELE GIRONELLA" 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F57D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 </w:t>
            </w:r>
            <w:r w:rsidRPr="00187330">
              <w:rPr>
                <w:rStyle w:val="A120VARIAZ"/>
              </w:rPr>
              <w:t xml:space="preserve"> 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9AD66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BORGO PERANZONI </w:t>
            </w:r>
          </w:p>
        </w:tc>
      </w:tr>
      <w:tr w:rsidR="008A482C" w14:paraId="538C2803" w14:textId="77777777" w:rsidTr="008A482C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A0FBB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8A2943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5DCF40" w14:textId="77777777" w:rsidR="008A482C" w:rsidRPr="00187330" w:rsidRDefault="008A482C" w:rsidP="00416B27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E490E8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  <w:r w:rsidRPr="00187330">
              <w:rPr>
                <w:rStyle w:val="A120VARIAZ"/>
              </w:rPr>
              <w:t>3/12/2023 14:30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97F923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182 COMUNALE "DE VECCHIS"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3D79ED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7B3425" w14:textId="77777777" w:rsidR="008A482C" w:rsidRPr="00187330" w:rsidRDefault="008A482C" w:rsidP="00416B27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 MULINO</w:t>
            </w:r>
          </w:p>
        </w:tc>
      </w:tr>
    </w:tbl>
    <w:p w14:paraId="3003C8E0" w14:textId="77777777" w:rsidR="00EA2317" w:rsidRDefault="00EA2317" w:rsidP="00D33981">
      <w:pPr>
        <w:pStyle w:val="A119"/>
        <w:rPr>
          <w:rFonts w:eastAsiaTheme="minorEastAsia"/>
        </w:rPr>
      </w:pPr>
    </w:p>
    <w:p w14:paraId="621C6AAC" w14:textId="77777777" w:rsidR="00FA345E" w:rsidRDefault="00FA345E" w:rsidP="00FA345E">
      <w:pPr>
        <w:pStyle w:val="breakline"/>
      </w:pPr>
    </w:p>
    <w:p w14:paraId="1225FD44" w14:textId="77777777" w:rsidR="00672A63" w:rsidRDefault="00672A63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49A115E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E839D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672A63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8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78477" w14:textId="77777777" w:rsidR="00C90611" w:rsidRDefault="00C90611">
      <w:r>
        <w:separator/>
      </w:r>
    </w:p>
  </w:endnote>
  <w:endnote w:type="continuationSeparator" w:id="0">
    <w:p w14:paraId="6DDA0DFA" w14:textId="77777777" w:rsidR="00C90611" w:rsidRDefault="00C90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B6944" w14:textId="77777777" w:rsidR="00C90611" w:rsidRDefault="00C90611">
      <w:r>
        <w:separator/>
      </w:r>
    </w:p>
  </w:footnote>
  <w:footnote w:type="continuationSeparator" w:id="0">
    <w:p w14:paraId="332DABE8" w14:textId="77777777" w:rsidR="00C90611" w:rsidRDefault="00C90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76A37638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672A6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672A63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3AF54602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</w:t>
    </w:r>
    <w:r w:rsidR="00672A63">
      <w:rPr>
        <w:rFonts w:ascii="Arial" w:hAnsi="Arial" w:cs="Arial"/>
        <w:color w:val="002060"/>
        <w:spacing w:val="6"/>
        <w:sz w:val="32"/>
        <w:szCs w:val="32"/>
        <w:u w:val="none"/>
      </w:rPr>
      <w:t>2</w:t>
    </w:r>
  </w:p>
  <w:p w14:paraId="065A3D24" w14:textId="7D5BFE7F" w:rsidR="0088178B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C85229">
      <w:rPr>
        <w:rFonts w:ascii="Arial" w:hAnsi="Arial" w:cs="Arial"/>
        <w:b/>
        <w:bCs/>
        <w:color w:val="002060"/>
        <w:spacing w:val="6"/>
        <w:sz w:val="28"/>
        <w:szCs w:val="28"/>
      </w:rPr>
      <w:t>1</w:t>
    </w:r>
    <w:r w:rsidR="00672A63">
      <w:rPr>
        <w:rFonts w:ascii="Arial" w:hAnsi="Arial" w:cs="Arial"/>
        <w:b/>
        <w:bCs/>
        <w:color w:val="002060"/>
        <w:spacing w:val="6"/>
        <w:sz w:val="28"/>
        <w:szCs w:val="28"/>
      </w:rPr>
      <w:t>8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484707D1" w14:textId="77777777" w:rsidR="001F5A79" w:rsidRDefault="001F5A79" w:rsidP="001F5A79">
    <w:pPr>
      <w:pStyle w:val="A117gare"/>
    </w:pPr>
  </w:p>
  <w:p w14:paraId="2078E3B3" w14:textId="1EFABB59" w:rsidR="001F5A79" w:rsidRPr="009276E1" w:rsidRDefault="001F5A79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>
      <w:rPr>
        <w:rFonts w:ascii="Arial" w:hAnsi="Arial" w:cs="Arial"/>
        <w:b/>
        <w:bCs/>
        <w:color w:val="002060"/>
        <w:spacing w:val="6"/>
        <w:sz w:val="28"/>
        <w:szCs w:val="28"/>
      </w:rPr>
      <w:t>COPPA MARCHE SECONDA CATEGORIA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2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1"/>
  </w:num>
  <w:num w:numId="3" w16cid:durableId="305936576">
    <w:abstractNumId w:val="10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2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 w:numId="12" w16cid:durableId="1742949314">
    <w:abstractNumId w:val="9"/>
  </w:num>
  <w:num w:numId="13" w16cid:durableId="107046864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A79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187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2A63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797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82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7C3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611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981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1B6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fermo@figc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iuseppe.malaspina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16907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793</cp:revision>
  <cp:lastPrinted>2023-12-18T15:40:00Z</cp:lastPrinted>
  <dcterms:created xsi:type="dcterms:W3CDTF">2023-10-18T12:00:00Z</dcterms:created>
  <dcterms:modified xsi:type="dcterms:W3CDTF">2023-12-18T15:40:00Z</dcterms:modified>
  <dc:language>it-IT</dc:language>
</cp:coreProperties>
</file>